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A9" w:rsidRPr="008B30E8" w:rsidRDefault="0090301F" w:rsidP="002865A9">
      <w:pPr>
        <w:jc w:val="center"/>
        <w:rPr>
          <w:rFonts w:ascii="Tahoma" w:hAnsi="Tahoma" w:cs="Tahoma"/>
          <w:b/>
          <w:bCs/>
          <w:sz w:val="20"/>
          <w:szCs w:val="20"/>
        </w:rPr>
      </w:pPr>
      <w:r>
        <w:rPr>
          <w:rFonts w:ascii="Tahoma" w:hAnsi="Tahoma" w:cs="Tahoma"/>
          <w:b/>
          <w:noProof/>
          <w:sz w:val="20"/>
          <w:szCs w:val="20"/>
        </w:rPr>
        <w:drawing>
          <wp:inline distT="0" distB="0" distL="0" distR="0">
            <wp:extent cx="2286000" cy="1013460"/>
            <wp:effectExtent l="19050" t="0" r="0" b="0"/>
            <wp:docPr id="1"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7" cstate="print"/>
                    <a:srcRect/>
                    <a:stretch>
                      <a:fillRect/>
                    </a:stretch>
                  </pic:blipFill>
                  <pic:spPr bwMode="auto">
                    <a:xfrm>
                      <a:off x="0" y="0"/>
                      <a:ext cx="2286000" cy="1013460"/>
                    </a:xfrm>
                    <a:prstGeom prst="rect">
                      <a:avLst/>
                    </a:prstGeom>
                    <a:noFill/>
                    <a:ln w="9525">
                      <a:noFill/>
                      <a:miter lim="800000"/>
                      <a:headEnd/>
                      <a:tailEnd/>
                    </a:ln>
                  </pic:spPr>
                </pic:pic>
              </a:graphicData>
            </a:graphic>
          </wp:inline>
        </w:drawing>
      </w:r>
    </w:p>
    <w:p w:rsidR="002865A9" w:rsidRPr="00A56023" w:rsidRDefault="00A56023" w:rsidP="00A56023">
      <w:pPr>
        <w:jc w:val="center"/>
        <w:rPr>
          <w:rFonts w:ascii="Tahoma" w:hAnsi="Tahoma" w:cs="Tahoma"/>
          <w:sz w:val="24"/>
          <w:szCs w:val="24"/>
        </w:rPr>
      </w:pPr>
      <w:r w:rsidRPr="00A56023">
        <w:rPr>
          <w:rFonts w:ascii="Tahoma" w:hAnsi="Tahoma" w:cs="Tahoma"/>
          <w:b/>
          <w:bCs/>
          <w:sz w:val="24"/>
          <w:szCs w:val="24"/>
        </w:rPr>
        <w:t xml:space="preserve">Minutes of </w:t>
      </w:r>
      <w:r w:rsidR="002865A9" w:rsidRPr="00A56023">
        <w:rPr>
          <w:rFonts w:ascii="Tahoma" w:hAnsi="Tahoma" w:cs="Tahoma"/>
          <w:b/>
          <w:bCs/>
          <w:sz w:val="24"/>
          <w:szCs w:val="24"/>
        </w:rPr>
        <w:t>Donegal Local and Community Development Committee</w:t>
      </w:r>
      <w:r w:rsidRPr="00A56023">
        <w:rPr>
          <w:rFonts w:ascii="Tahoma" w:hAnsi="Tahoma" w:cs="Tahoma"/>
          <w:b/>
          <w:bCs/>
          <w:sz w:val="24"/>
          <w:szCs w:val="24"/>
        </w:rPr>
        <w:t xml:space="preserve"> in </w:t>
      </w:r>
      <w:r w:rsidR="00050806" w:rsidRPr="00A56023">
        <w:rPr>
          <w:rFonts w:ascii="Tahoma" w:hAnsi="Tahoma" w:cs="Tahoma"/>
          <w:b/>
          <w:bCs/>
          <w:sz w:val="24"/>
          <w:szCs w:val="24"/>
        </w:rPr>
        <w:t xml:space="preserve">County House, Lifford at 10am </w:t>
      </w:r>
      <w:r w:rsidR="00BE72B0" w:rsidRPr="00A56023">
        <w:rPr>
          <w:rFonts w:ascii="Tahoma" w:hAnsi="Tahoma" w:cs="Tahoma"/>
          <w:b/>
          <w:bCs/>
          <w:sz w:val="24"/>
          <w:szCs w:val="24"/>
        </w:rPr>
        <w:t xml:space="preserve">on </w:t>
      </w:r>
      <w:r w:rsidR="008375B5">
        <w:rPr>
          <w:rFonts w:ascii="Tahoma" w:hAnsi="Tahoma" w:cs="Tahoma"/>
          <w:b/>
          <w:bCs/>
          <w:sz w:val="24"/>
          <w:szCs w:val="24"/>
        </w:rPr>
        <w:t>2</w:t>
      </w:r>
      <w:r w:rsidR="008375B5" w:rsidRPr="008375B5">
        <w:rPr>
          <w:rFonts w:ascii="Tahoma" w:hAnsi="Tahoma" w:cs="Tahoma"/>
          <w:b/>
          <w:bCs/>
          <w:sz w:val="24"/>
          <w:szCs w:val="24"/>
          <w:vertAlign w:val="superscript"/>
        </w:rPr>
        <w:t>nd</w:t>
      </w:r>
      <w:r w:rsidR="008375B5">
        <w:rPr>
          <w:rFonts w:ascii="Tahoma" w:hAnsi="Tahoma" w:cs="Tahoma"/>
          <w:b/>
          <w:bCs/>
          <w:sz w:val="24"/>
          <w:szCs w:val="24"/>
        </w:rPr>
        <w:t xml:space="preserve"> September</w:t>
      </w:r>
      <w:r w:rsidR="002865A9" w:rsidRPr="00A56023">
        <w:rPr>
          <w:rFonts w:ascii="Tahoma" w:hAnsi="Tahoma" w:cs="Tahoma"/>
          <w:b/>
          <w:bCs/>
          <w:sz w:val="24"/>
          <w:szCs w:val="24"/>
        </w:rPr>
        <w:t xml:space="preserve"> 2014</w:t>
      </w:r>
    </w:p>
    <w:p w:rsidR="002865A9" w:rsidRDefault="002865A9" w:rsidP="002865A9">
      <w:pPr>
        <w:rPr>
          <w:rFonts w:ascii="Tahoma" w:hAnsi="Tahoma" w:cs="Tahoma"/>
          <w:sz w:val="20"/>
          <w:szCs w:val="20"/>
        </w:rPr>
      </w:pPr>
      <w:r w:rsidRPr="008B30E8">
        <w:rPr>
          <w:rFonts w:ascii="Tahoma" w:hAnsi="Tahoma" w:cs="Tahoma"/>
          <w:sz w:val="20"/>
          <w:szCs w:val="20"/>
        </w:rPr>
        <w:t> </w:t>
      </w:r>
    </w:p>
    <w:p w:rsidR="00B37331" w:rsidRPr="008B30E8" w:rsidRDefault="00B37331" w:rsidP="002865A9">
      <w:pPr>
        <w:rPr>
          <w:rFonts w:ascii="Tahoma" w:hAnsi="Tahoma" w:cs="Tahoma"/>
          <w:sz w:val="20"/>
          <w:szCs w:val="20"/>
        </w:rPr>
      </w:pPr>
    </w:p>
    <w:p w:rsidR="00AA50C9" w:rsidRDefault="00AA50C9" w:rsidP="00AA50C9">
      <w:pPr>
        <w:jc w:val="both"/>
        <w:rPr>
          <w:rFonts w:ascii="Tahoma" w:hAnsi="Tahoma" w:cs="Tahoma"/>
          <w:b/>
          <w:sz w:val="20"/>
          <w:szCs w:val="20"/>
        </w:rPr>
      </w:pPr>
      <w:r>
        <w:rPr>
          <w:rFonts w:ascii="Tahoma" w:hAnsi="Tahoma" w:cs="Tahoma"/>
          <w:b/>
          <w:sz w:val="20"/>
          <w:szCs w:val="20"/>
        </w:rPr>
        <w:t xml:space="preserve">Attendance: </w:t>
      </w:r>
    </w:p>
    <w:p w:rsidR="00AA50C9" w:rsidRDefault="00AA50C9" w:rsidP="00AA50C9">
      <w:pPr>
        <w:jc w:val="both"/>
        <w:rPr>
          <w:rFonts w:ascii="Tahoma" w:hAnsi="Tahoma" w:cs="Tahoma"/>
          <w:b/>
          <w:sz w:val="20"/>
          <w:szCs w:val="20"/>
        </w:rPr>
      </w:pPr>
      <w:r>
        <w:rPr>
          <w:rFonts w:ascii="Tahoma" w:hAnsi="Tahoma" w:cs="Tahoma"/>
          <w:b/>
          <w:sz w:val="20"/>
          <w:szCs w:val="20"/>
        </w:rPr>
        <w:t xml:space="preserve">Members - </w:t>
      </w:r>
      <w:r w:rsidRPr="00AA50C9">
        <w:rPr>
          <w:rFonts w:ascii="Tahoma" w:hAnsi="Tahoma" w:cs="Tahoma"/>
          <w:sz w:val="20"/>
          <w:szCs w:val="20"/>
        </w:rPr>
        <w:t xml:space="preserve">Seamus Neely, </w:t>
      </w:r>
      <w:r w:rsidR="00B90669">
        <w:rPr>
          <w:rFonts w:ascii="Tahoma" w:hAnsi="Tahoma" w:cs="Tahoma"/>
          <w:sz w:val="20"/>
          <w:szCs w:val="20"/>
        </w:rPr>
        <w:t>M</w:t>
      </w:r>
      <w:r w:rsidRPr="00AA50C9">
        <w:rPr>
          <w:rFonts w:ascii="Tahoma" w:hAnsi="Tahoma" w:cs="Tahoma"/>
          <w:sz w:val="20"/>
          <w:szCs w:val="20"/>
        </w:rPr>
        <w:t>ichael Tunney</w:t>
      </w:r>
      <w:r>
        <w:rPr>
          <w:rFonts w:ascii="Tahoma" w:hAnsi="Tahoma" w:cs="Tahoma"/>
          <w:sz w:val="20"/>
          <w:szCs w:val="20"/>
        </w:rPr>
        <w:t xml:space="preserve">, Cllr Niamh Kennedy, Cllr Martin McDermott, Cllr Marie Therese Gallagher, Micheal Mac Giolla Easbuig, </w:t>
      </w:r>
      <w:r w:rsidR="008375B5">
        <w:rPr>
          <w:rFonts w:ascii="Tahoma" w:hAnsi="Tahoma" w:cs="Tahoma"/>
          <w:sz w:val="20"/>
          <w:szCs w:val="20"/>
        </w:rPr>
        <w:t xml:space="preserve">Shaun Purcell, </w:t>
      </w:r>
      <w:r>
        <w:rPr>
          <w:rFonts w:ascii="Tahoma" w:hAnsi="Tahoma" w:cs="Tahoma"/>
          <w:sz w:val="20"/>
          <w:szCs w:val="20"/>
        </w:rPr>
        <w:t xml:space="preserve">Paul Hannigan, Jim Slevin, Paula Leonard, Susan McCauley, </w:t>
      </w:r>
      <w:r w:rsidR="008375B5">
        <w:rPr>
          <w:rFonts w:ascii="Tahoma" w:hAnsi="Tahoma" w:cs="Tahoma"/>
          <w:sz w:val="20"/>
          <w:szCs w:val="20"/>
        </w:rPr>
        <w:t xml:space="preserve">James Trearty, </w:t>
      </w:r>
      <w:r>
        <w:rPr>
          <w:rFonts w:ascii="Tahoma" w:hAnsi="Tahoma" w:cs="Tahoma"/>
          <w:sz w:val="20"/>
          <w:szCs w:val="20"/>
        </w:rPr>
        <w:t xml:space="preserve">Ethna Diver, </w:t>
      </w:r>
      <w:r w:rsidR="008375B5">
        <w:rPr>
          <w:rFonts w:ascii="Tahoma" w:hAnsi="Tahoma" w:cs="Tahoma"/>
          <w:sz w:val="20"/>
          <w:szCs w:val="20"/>
        </w:rPr>
        <w:t xml:space="preserve">PJ Hannon, </w:t>
      </w:r>
      <w:r>
        <w:rPr>
          <w:rFonts w:ascii="Tahoma" w:hAnsi="Tahoma" w:cs="Tahoma"/>
          <w:sz w:val="20"/>
          <w:szCs w:val="20"/>
        </w:rPr>
        <w:t xml:space="preserve">James O’Donnell, </w:t>
      </w:r>
    </w:p>
    <w:p w:rsidR="008375B5" w:rsidRDefault="008375B5" w:rsidP="008375B5">
      <w:pPr>
        <w:jc w:val="both"/>
        <w:rPr>
          <w:rFonts w:ascii="Tahoma" w:hAnsi="Tahoma" w:cs="Tahoma"/>
          <w:sz w:val="20"/>
          <w:szCs w:val="20"/>
        </w:rPr>
      </w:pPr>
      <w:r w:rsidRPr="008375B5">
        <w:rPr>
          <w:rFonts w:ascii="Tahoma" w:hAnsi="Tahoma" w:cs="Tahoma"/>
          <w:b/>
          <w:sz w:val="20"/>
          <w:szCs w:val="20"/>
        </w:rPr>
        <w:t xml:space="preserve">Apologies: </w:t>
      </w:r>
      <w:r w:rsidRPr="008375B5">
        <w:rPr>
          <w:rFonts w:ascii="Tahoma" w:hAnsi="Tahoma" w:cs="Tahoma"/>
          <w:sz w:val="20"/>
          <w:szCs w:val="20"/>
        </w:rPr>
        <w:t>Maire O’Leary,</w:t>
      </w:r>
      <w:r>
        <w:rPr>
          <w:rFonts w:ascii="Tahoma" w:hAnsi="Tahoma" w:cs="Tahoma"/>
          <w:b/>
          <w:sz w:val="20"/>
          <w:szCs w:val="20"/>
        </w:rPr>
        <w:t xml:space="preserve"> </w:t>
      </w:r>
      <w:r>
        <w:rPr>
          <w:rFonts w:ascii="Tahoma" w:hAnsi="Tahoma" w:cs="Tahoma"/>
          <w:sz w:val="20"/>
          <w:szCs w:val="20"/>
        </w:rPr>
        <w:t>Noreen Ní Mhaoldomhnigh, Jan Feenstra, Anthony Doogan,</w:t>
      </w:r>
    </w:p>
    <w:p w:rsidR="00AA4EB3" w:rsidRPr="00AA4EB3" w:rsidRDefault="00AA4EB3" w:rsidP="00AA50C9">
      <w:pPr>
        <w:jc w:val="both"/>
        <w:rPr>
          <w:rFonts w:ascii="Tahoma" w:hAnsi="Tahoma" w:cs="Tahoma"/>
          <w:sz w:val="20"/>
          <w:szCs w:val="20"/>
        </w:rPr>
      </w:pPr>
      <w:r>
        <w:rPr>
          <w:rFonts w:ascii="Tahoma" w:hAnsi="Tahoma" w:cs="Tahoma"/>
          <w:b/>
          <w:sz w:val="20"/>
          <w:szCs w:val="20"/>
        </w:rPr>
        <w:t xml:space="preserve">Chief Officer – </w:t>
      </w:r>
      <w:r>
        <w:rPr>
          <w:rFonts w:ascii="Tahoma" w:hAnsi="Tahoma" w:cs="Tahoma"/>
          <w:sz w:val="20"/>
          <w:szCs w:val="20"/>
        </w:rPr>
        <w:t>Micheál Ó hÉana</w:t>
      </w:r>
      <w:r w:rsidR="008F40F8">
        <w:rPr>
          <w:rFonts w:ascii="Tahoma" w:hAnsi="Tahoma" w:cs="Tahoma"/>
          <w:sz w:val="20"/>
          <w:szCs w:val="20"/>
        </w:rPr>
        <w:t>i</w:t>
      </w:r>
      <w:r>
        <w:rPr>
          <w:rFonts w:ascii="Tahoma" w:hAnsi="Tahoma" w:cs="Tahoma"/>
          <w:sz w:val="20"/>
          <w:szCs w:val="20"/>
        </w:rPr>
        <w:t>gh</w:t>
      </w:r>
    </w:p>
    <w:p w:rsidR="00AA50C9" w:rsidRDefault="00AA50C9" w:rsidP="00AA50C9">
      <w:pPr>
        <w:jc w:val="both"/>
        <w:rPr>
          <w:rFonts w:ascii="Tahoma" w:hAnsi="Tahoma" w:cs="Tahoma"/>
          <w:sz w:val="20"/>
          <w:szCs w:val="20"/>
        </w:rPr>
      </w:pPr>
      <w:r w:rsidRPr="00AA50C9">
        <w:rPr>
          <w:rFonts w:ascii="Tahoma" w:hAnsi="Tahoma" w:cs="Tahoma"/>
          <w:b/>
          <w:sz w:val="20"/>
          <w:szCs w:val="20"/>
        </w:rPr>
        <w:t>Secretariat</w:t>
      </w:r>
      <w:r>
        <w:rPr>
          <w:rFonts w:ascii="Tahoma" w:hAnsi="Tahoma" w:cs="Tahoma"/>
          <w:sz w:val="20"/>
          <w:szCs w:val="20"/>
        </w:rPr>
        <w:t xml:space="preserve"> - Charles Sweeney, Christina O’Donnell</w:t>
      </w:r>
    </w:p>
    <w:p w:rsidR="00FD477E" w:rsidRPr="00AA50C9" w:rsidRDefault="00FD477E" w:rsidP="002865A9">
      <w:pPr>
        <w:rPr>
          <w:rFonts w:ascii="Tahoma" w:hAnsi="Tahoma" w:cs="Tahoma"/>
          <w:sz w:val="20"/>
          <w:szCs w:val="20"/>
        </w:rPr>
      </w:pPr>
    </w:p>
    <w:p w:rsidR="002865A9" w:rsidRPr="008B30E8" w:rsidRDefault="002865A9" w:rsidP="008375B5">
      <w:pPr>
        <w:pStyle w:val="ListParagraph"/>
        <w:ind w:left="0"/>
        <w:rPr>
          <w:rFonts w:ascii="Tahoma" w:hAnsi="Tahoma" w:cs="Tahoma"/>
          <w:sz w:val="20"/>
          <w:szCs w:val="20"/>
        </w:rPr>
      </w:pPr>
      <w:r w:rsidRPr="008B30E8">
        <w:rPr>
          <w:rFonts w:ascii="Tahoma" w:hAnsi="Tahoma" w:cs="Tahoma"/>
          <w:b/>
          <w:sz w:val="20"/>
          <w:szCs w:val="20"/>
        </w:rPr>
        <w:t xml:space="preserve">Welcome and </w:t>
      </w:r>
      <w:r w:rsidR="008375B5" w:rsidRPr="008B30E8">
        <w:rPr>
          <w:rFonts w:ascii="Tahoma" w:hAnsi="Tahoma" w:cs="Tahoma"/>
          <w:b/>
          <w:sz w:val="20"/>
          <w:szCs w:val="20"/>
        </w:rPr>
        <w:t>Introductions</w:t>
      </w:r>
      <w:r w:rsidR="008375B5" w:rsidRPr="008B30E8">
        <w:rPr>
          <w:rFonts w:ascii="Tahoma" w:hAnsi="Tahoma" w:cs="Tahoma"/>
          <w:sz w:val="20"/>
          <w:szCs w:val="20"/>
        </w:rPr>
        <w:t xml:space="preserve"> –</w:t>
      </w:r>
      <w:r w:rsidRPr="008B30E8">
        <w:rPr>
          <w:rFonts w:ascii="Tahoma" w:hAnsi="Tahoma" w:cs="Tahoma"/>
          <w:sz w:val="20"/>
          <w:szCs w:val="20"/>
        </w:rPr>
        <w:t xml:space="preserve"> </w:t>
      </w:r>
    </w:p>
    <w:p w:rsidR="002865A9" w:rsidRDefault="002865A9" w:rsidP="003804CD">
      <w:pPr>
        <w:pStyle w:val="ListParagraph"/>
        <w:ind w:left="426"/>
        <w:jc w:val="both"/>
        <w:rPr>
          <w:rFonts w:ascii="Tahoma" w:hAnsi="Tahoma" w:cs="Tahoma"/>
          <w:sz w:val="20"/>
          <w:szCs w:val="20"/>
        </w:rPr>
      </w:pPr>
      <w:r w:rsidRPr="008B30E8">
        <w:rPr>
          <w:rFonts w:ascii="Tahoma" w:hAnsi="Tahoma" w:cs="Tahoma"/>
          <w:sz w:val="20"/>
          <w:szCs w:val="20"/>
        </w:rPr>
        <w:t>Seamus Neely, Chief Executive, Donegal County Council</w:t>
      </w:r>
      <w:r w:rsidR="00B90669">
        <w:rPr>
          <w:rFonts w:ascii="Tahoma" w:hAnsi="Tahoma" w:cs="Tahoma"/>
          <w:sz w:val="20"/>
          <w:szCs w:val="20"/>
        </w:rPr>
        <w:t xml:space="preserve"> </w:t>
      </w:r>
      <w:r w:rsidR="008375B5">
        <w:rPr>
          <w:rFonts w:ascii="Tahoma" w:hAnsi="Tahoma" w:cs="Tahoma"/>
          <w:sz w:val="20"/>
          <w:szCs w:val="20"/>
        </w:rPr>
        <w:t xml:space="preserve">acted as </w:t>
      </w:r>
      <w:r w:rsidR="00B90669">
        <w:rPr>
          <w:rFonts w:ascii="Tahoma" w:hAnsi="Tahoma" w:cs="Tahoma"/>
          <w:sz w:val="20"/>
          <w:szCs w:val="20"/>
        </w:rPr>
        <w:t>chair</w:t>
      </w:r>
      <w:r w:rsidR="008375B5">
        <w:rPr>
          <w:rFonts w:ascii="Tahoma" w:hAnsi="Tahoma" w:cs="Tahoma"/>
          <w:sz w:val="20"/>
          <w:szCs w:val="20"/>
        </w:rPr>
        <w:t xml:space="preserve"> for</w:t>
      </w:r>
      <w:r w:rsidR="00B90669">
        <w:rPr>
          <w:rFonts w:ascii="Tahoma" w:hAnsi="Tahoma" w:cs="Tahoma"/>
          <w:sz w:val="20"/>
          <w:szCs w:val="20"/>
        </w:rPr>
        <w:t xml:space="preserve"> the meeting and welcomed all to LCDC</w:t>
      </w:r>
      <w:r w:rsidR="0065102E">
        <w:rPr>
          <w:rFonts w:ascii="Tahoma" w:hAnsi="Tahoma" w:cs="Tahoma"/>
          <w:sz w:val="20"/>
          <w:szCs w:val="20"/>
        </w:rPr>
        <w:t xml:space="preserve"> meeting. </w:t>
      </w:r>
      <w:r w:rsidR="008375B5">
        <w:rPr>
          <w:rFonts w:ascii="Tahoma" w:hAnsi="Tahoma" w:cs="Tahoma"/>
          <w:sz w:val="20"/>
          <w:szCs w:val="20"/>
        </w:rPr>
        <w:t xml:space="preserve">Everyone introduced themselves and apologies were noted. </w:t>
      </w:r>
    </w:p>
    <w:p w:rsidR="00FD477E" w:rsidRPr="008B30E8" w:rsidRDefault="00FD477E" w:rsidP="008375B5">
      <w:pPr>
        <w:pStyle w:val="ListParagraph"/>
        <w:tabs>
          <w:tab w:val="left" w:pos="4770"/>
        </w:tabs>
        <w:ind w:left="426"/>
        <w:rPr>
          <w:rFonts w:ascii="Tahoma" w:hAnsi="Tahoma" w:cs="Tahoma"/>
          <w:sz w:val="20"/>
          <w:szCs w:val="20"/>
        </w:rPr>
      </w:pPr>
    </w:p>
    <w:p w:rsidR="008375B5" w:rsidRDefault="008375B5" w:rsidP="002E53BF">
      <w:pPr>
        <w:pStyle w:val="ListParagraph"/>
        <w:numPr>
          <w:ilvl w:val="0"/>
          <w:numId w:val="1"/>
        </w:numPr>
        <w:rPr>
          <w:rFonts w:ascii="Tahoma" w:hAnsi="Tahoma" w:cs="Tahoma"/>
          <w:b/>
          <w:sz w:val="20"/>
          <w:szCs w:val="20"/>
        </w:rPr>
      </w:pPr>
      <w:r w:rsidRPr="008375B5">
        <w:rPr>
          <w:rFonts w:ascii="Tahoma" w:hAnsi="Tahoma" w:cs="Tahoma"/>
          <w:b/>
          <w:sz w:val="20"/>
          <w:szCs w:val="20"/>
        </w:rPr>
        <w:t>Minutes of previous meeting</w:t>
      </w:r>
    </w:p>
    <w:p w:rsidR="008375B5" w:rsidRPr="008375B5" w:rsidRDefault="008375B5" w:rsidP="008375B5">
      <w:pPr>
        <w:pStyle w:val="ListParagraph"/>
        <w:ind w:left="360"/>
        <w:rPr>
          <w:rFonts w:ascii="Tahoma" w:hAnsi="Tahoma" w:cs="Tahoma"/>
          <w:sz w:val="20"/>
          <w:szCs w:val="20"/>
        </w:rPr>
      </w:pPr>
      <w:r>
        <w:rPr>
          <w:rFonts w:ascii="Tahoma" w:hAnsi="Tahoma" w:cs="Tahoma"/>
          <w:sz w:val="20"/>
          <w:szCs w:val="20"/>
        </w:rPr>
        <w:t>Minutes were proposed by Jim Slevin and seconded by Cllr Marie Therese Gallagher.</w:t>
      </w:r>
    </w:p>
    <w:p w:rsidR="008375B5" w:rsidRPr="008375B5" w:rsidRDefault="008375B5" w:rsidP="008375B5">
      <w:pPr>
        <w:pStyle w:val="ListParagraph"/>
        <w:ind w:left="0"/>
        <w:rPr>
          <w:rFonts w:ascii="Tahoma" w:hAnsi="Tahoma" w:cs="Tahoma"/>
          <w:sz w:val="20"/>
          <w:szCs w:val="20"/>
        </w:rPr>
      </w:pPr>
    </w:p>
    <w:p w:rsidR="008375B5" w:rsidRPr="00B078C0" w:rsidRDefault="00B078C0" w:rsidP="002E53BF">
      <w:pPr>
        <w:pStyle w:val="ListParagraph"/>
        <w:numPr>
          <w:ilvl w:val="0"/>
          <w:numId w:val="1"/>
        </w:numPr>
        <w:rPr>
          <w:rFonts w:ascii="Tahoma" w:hAnsi="Tahoma" w:cs="Tahoma"/>
          <w:b/>
          <w:sz w:val="20"/>
          <w:szCs w:val="20"/>
        </w:rPr>
      </w:pPr>
      <w:r w:rsidRPr="00B078C0">
        <w:rPr>
          <w:rFonts w:ascii="Tahoma" w:hAnsi="Tahoma" w:cs="Tahoma"/>
          <w:b/>
          <w:sz w:val="20"/>
          <w:szCs w:val="20"/>
        </w:rPr>
        <w:t>Matters Arising form the minutes</w:t>
      </w:r>
    </w:p>
    <w:p w:rsidR="00B078C0" w:rsidRDefault="00B078C0" w:rsidP="00B078C0">
      <w:pPr>
        <w:pStyle w:val="ListParagraph"/>
        <w:ind w:left="360"/>
        <w:rPr>
          <w:rFonts w:ascii="Tahoma" w:hAnsi="Tahoma" w:cs="Tahoma"/>
          <w:sz w:val="20"/>
          <w:szCs w:val="20"/>
        </w:rPr>
      </w:pPr>
      <w:r>
        <w:rPr>
          <w:rFonts w:ascii="Tahoma" w:hAnsi="Tahoma" w:cs="Tahoma"/>
          <w:sz w:val="20"/>
          <w:szCs w:val="20"/>
        </w:rPr>
        <w:t>None</w:t>
      </w:r>
    </w:p>
    <w:p w:rsidR="00B078C0" w:rsidRPr="008375B5" w:rsidRDefault="00B078C0" w:rsidP="00B078C0">
      <w:pPr>
        <w:pStyle w:val="ListParagraph"/>
        <w:ind w:left="360"/>
        <w:rPr>
          <w:rFonts w:ascii="Tahoma" w:hAnsi="Tahoma" w:cs="Tahoma"/>
          <w:sz w:val="20"/>
          <w:szCs w:val="20"/>
        </w:rPr>
      </w:pPr>
    </w:p>
    <w:p w:rsidR="00B078C0" w:rsidRPr="00B078C0" w:rsidRDefault="00B078C0" w:rsidP="002E53BF">
      <w:pPr>
        <w:pStyle w:val="ListParagraph"/>
        <w:numPr>
          <w:ilvl w:val="0"/>
          <w:numId w:val="1"/>
        </w:numPr>
        <w:rPr>
          <w:rFonts w:ascii="Tahoma" w:hAnsi="Tahoma" w:cs="Tahoma"/>
          <w:sz w:val="20"/>
          <w:szCs w:val="20"/>
        </w:rPr>
      </w:pPr>
      <w:r>
        <w:rPr>
          <w:rFonts w:ascii="Tahoma" w:hAnsi="Tahoma" w:cs="Tahoma"/>
          <w:b/>
          <w:sz w:val="20"/>
          <w:szCs w:val="20"/>
        </w:rPr>
        <w:t xml:space="preserve">Selection of Chairperson and Vice Chairperson </w:t>
      </w:r>
    </w:p>
    <w:p w:rsidR="00B078C0" w:rsidRDefault="00B078C0" w:rsidP="00B078C0">
      <w:pPr>
        <w:pStyle w:val="ListParagraph"/>
        <w:ind w:left="360"/>
        <w:rPr>
          <w:rFonts w:ascii="Tahoma" w:hAnsi="Tahoma" w:cs="Tahoma"/>
          <w:sz w:val="20"/>
          <w:szCs w:val="20"/>
        </w:rPr>
      </w:pPr>
      <w:r>
        <w:rPr>
          <w:rFonts w:ascii="Tahoma" w:hAnsi="Tahoma" w:cs="Tahoma"/>
          <w:sz w:val="20"/>
          <w:szCs w:val="20"/>
        </w:rPr>
        <w:t>Seamus Neely, Chief Executive was proposed as Chairperson by Michael Mac Giolla Easbuig and seconded by Cllr Niamh Kennedy.  There were no further nominations and Seamus Neely accepted the position of Chairperson.</w:t>
      </w:r>
    </w:p>
    <w:p w:rsidR="00B078C0" w:rsidRDefault="00B078C0" w:rsidP="00B078C0">
      <w:pPr>
        <w:pStyle w:val="ListParagraph"/>
        <w:ind w:left="360"/>
        <w:rPr>
          <w:rFonts w:ascii="Tahoma" w:hAnsi="Tahoma" w:cs="Tahoma"/>
          <w:sz w:val="20"/>
          <w:szCs w:val="20"/>
        </w:rPr>
      </w:pPr>
      <w:r>
        <w:rPr>
          <w:rFonts w:ascii="Tahoma" w:hAnsi="Tahoma" w:cs="Tahoma"/>
          <w:sz w:val="20"/>
          <w:szCs w:val="20"/>
        </w:rPr>
        <w:t>Seamus Neely said he would look forward to working with you all and the development of the County.</w:t>
      </w:r>
    </w:p>
    <w:p w:rsidR="00B078C0" w:rsidRDefault="00B078C0" w:rsidP="00B078C0">
      <w:pPr>
        <w:pStyle w:val="ListParagraph"/>
        <w:ind w:left="360"/>
        <w:rPr>
          <w:rFonts w:ascii="Tahoma" w:hAnsi="Tahoma" w:cs="Tahoma"/>
          <w:sz w:val="20"/>
          <w:szCs w:val="20"/>
        </w:rPr>
      </w:pPr>
    </w:p>
    <w:p w:rsidR="00B078C0" w:rsidRDefault="00B078C0" w:rsidP="00B078C0">
      <w:pPr>
        <w:pStyle w:val="ListParagraph"/>
        <w:ind w:left="360"/>
        <w:rPr>
          <w:rFonts w:ascii="Tahoma" w:hAnsi="Tahoma" w:cs="Tahoma"/>
          <w:sz w:val="20"/>
          <w:szCs w:val="20"/>
        </w:rPr>
      </w:pPr>
      <w:r>
        <w:rPr>
          <w:rFonts w:ascii="Tahoma" w:hAnsi="Tahoma" w:cs="Tahoma"/>
          <w:sz w:val="20"/>
          <w:szCs w:val="20"/>
        </w:rPr>
        <w:t xml:space="preserve">Cllr Martin McDermott was proposed as Vice Chairperson by Cllr Marie Therese Gallagher and seconded by Cllr Niamh Kennedy. Cllr Martin McDermott accepted the position of Vice Chairperson </w:t>
      </w:r>
    </w:p>
    <w:p w:rsidR="00B078C0" w:rsidRPr="00B078C0" w:rsidRDefault="00B078C0" w:rsidP="00B078C0">
      <w:pPr>
        <w:pStyle w:val="ListParagraph"/>
        <w:ind w:left="360"/>
        <w:rPr>
          <w:rFonts w:ascii="Tahoma" w:hAnsi="Tahoma" w:cs="Tahoma"/>
          <w:sz w:val="20"/>
          <w:szCs w:val="20"/>
        </w:rPr>
      </w:pPr>
    </w:p>
    <w:p w:rsidR="00B078C0" w:rsidRPr="008B30E8" w:rsidRDefault="00EA0ECF" w:rsidP="00B078C0">
      <w:pPr>
        <w:pStyle w:val="ListParagraph"/>
        <w:numPr>
          <w:ilvl w:val="0"/>
          <w:numId w:val="1"/>
        </w:numPr>
        <w:rPr>
          <w:rFonts w:ascii="Tahoma" w:hAnsi="Tahoma" w:cs="Tahoma"/>
          <w:sz w:val="20"/>
          <w:szCs w:val="20"/>
        </w:rPr>
      </w:pPr>
      <w:r>
        <w:rPr>
          <w:rFonts w:ascii="Tahoma" w:hAnsi="Tahoma" w:cs="Tahoma"/>
          <w:b/>
          <w:sz w:val="20"/>
          <w:szCs w:val="20"/>
        </w:rPr>
        <w:t xml:space="preserve">Adoption of </w:t>
      </w:r>
      <w:r w:rsidR="00B078C0" w:rsidRPr="008B30E8">
        <w:rPr>
          <w:rFonts w:ascii="Tahoma" w:hAnsi="Tahoma" w:cs="Tahoma"/>
          <w:b/>
          <w:sz w:val="20"/>
          <w:szCs w:val="20"/>
        </w:rPr>
        <w:t>Standing Orders – Donegal LCDC</w:t>
      </w:r>
    </w:p>
    <w:p w:rsidR="00B078C0" w:rsidRDefault="00B078C0" w:rsidP="007F6C11">
      <w:pPr>
        <w:pStyle w:val="ListParagraph"/>
        <w:ind w:left="360"/>
        <w:rPr>
          <w:rFonts w:ascii="Tahoma" w:hAnsi="Tahoma" w:cs="Tahoma"/>
          <w:sz w:val="20"/>
          <w:szCs w:val="20"/>
        </w:rPr>
      </w:pPr>
      <w:r w:rsidRPr="008B30E8">
        <w:rPr>
          <w:rFonts w:ascii="Tahoma" w:hAnsi="Tahoma" w:cs="Tahoma"/>
          <w:sz w:val="20"/>
          <w:szCs w:val="20"/>
        </w:rPr>
        <w:t>Charles Sweeney, Administrative Officer, Donegal County Council</w:t>
      </w:r>
      <w:r>
        <w:rPr>
          <w:rFonts w:ascii="Tahoma" w:hAnsi="Tahoma" w:cs="Tahoma"/>
          <w:sz w:val="20"/>
          <w:szCs w:val="20"/>
        </w:rPr>
        <w:t xml:space="preserve"> gave an overview of the Standing orders </w:t>
      </w:r>
      <w:r w:rsidR="007F6C11">
        <w:rPr>
          <w:rFonts w:ascii="Tahoma" w:hAnsi="Tahoma" w:cs="Tahoma"/>
          <w:sz w:val="20"/>
          <w:szCs w:val="20"/>
        </w:rPr>
        <w:t xml:space="preserve">followed by a general discussion.  </w:t>
      </w:r>
      <w:r w:rsidR="007F6C11">
        <w:rPr>
          <w:rFonts w:ascii="Tahoma" w:hAnsi="Tahoma" w:cs="Tahoma"/>
          <w:sz w:val="20"/>
          <w:szCs w:val="20"/>
        </w:rPr>
        <w:br/>
      </w:r>
    </w:p>
    <w:p w:rsidR="007F6C11" w:rsidRDefault="007F6C11" w:rsidP="007F6C11">
      <w:pPr>
        <w:pStyle w:val="ListParagraph"/>
        <w:ind w:left="360"/>
        <w:rPr>
          <w:rFonts w:ascii="Tahoma" w:hAnsi="Tahoma" w:cs="Tahoma"/>
          <w:sz w:val="20"/>
          <w:szCs w:val="20"/>
        </w:rPr>
      </w:pPr>
      <w:r>
        <w:rPr>
          <w:rFonts w:ascii="Tahoma" w:hAnsi="Tahoma" w:cs="Tahoma"/>
          <w:sz w:val="20"/>
          <w:szCs w:val="20"/>
        </w:rPr>
        <w:t>Jim Slevin proposed that meetings should start at specified time and it was seconded by PJ Hann</w:t>
      </w:r>
      <w:r w:rsidR="00EA0ECF">
        <w:rPr>
          <w:rFonts w:ascii="Tahoma" w:hAnsi="Tahoma" w:cs="Tahoma"/>
          <w:sz w:val="20"/>
          <w:szCs w:val="20"/>
        </w:rPr>
        <w:t xml:space="preserve">on.  As long as quorum was present. </w:t>
      </w:r>
    </w:p>
    <w:p w:rsidR="00B078C0" w:rsidRDefault="00B078C0" w:rsidP="00B078C0">
      <w:pPr>
        <w:pStyle w:val="ListParagraph"/>
        <w:ind w:left="360"/>
        <w:rPr>
          <w:rFonts w:ascii="Tahoma" w:hAnsi="Tahoma" w:cs="Tahoma"/>
          <w:sz w:val="20"/>
          <w:szCs w:val="20"/>
        </w:rPr>
      </w:pPr>
    </w:p>
    <w:p w:rsidR="00EA0ECF" w:rsidRDefault="00EA0ECF" w:rsidP="00B078C0">
      <w:pPr>
        <w:pStyle w:val="ListParagraph"/>
        <w:ind w:left="360"/>
        <w:rPr>
          <w:rFonts w:ascii="Tahoma" w:hAnsi="Tahoma" w:cs="Tahoma"/>
          <w:sz w:val="20"/>
          <w:szCs w:val="20"/>
        </w:rPr>
      </w:pPr>
      <w:r>
        <w:rPr>
          <w:rFonts w:ascii="Tahoma" w:hAnsi="Tahoma" w:cs="Tahoma"/>
          <w:sz w:val="20"/>
          <w:szCs w:val="20"/>
        </w:rPr>
        <w:t>The adoption of the Donegal LCDC standing orders was proposed by Cllr. Martin McDermott and seconded by James Trearty and will be reviewed in one year.</w:t>
      </w:r>
    </w:p>
    <w:p w:rsidR="00EA0ECF" w:rsidRDefault="00EA0ECF" w:rsidP="00B078C0">
      <w:pPr>
        <w:pStyle w:val="ListParagraph"/>
        <w:ind w:left="360"/>
        <w:rPr>
          <w:rFonts w:ascii="Tahoma" w:hAnsi="Tahoma" w:cs="Tahoma"/>
          <w:sz w:val="20"/>
          <w:szCs w:val="20"/>
        </w:rPr>
      </w:pPr>
    </w:p>
    <w:p w:rsidR="00EA0ECF" w:rsidRPr="00B078C0" w:rsidRDefault="00EA0ECF" w:rsidP="00B078C0">
      <w:pPr>
        <w:pStyle w:val="ListParagraph"/>
        <w:ind w:left="360"/>
        <w:rPr>
          <w:rFonts w:ascii="Tahoma" w:hAnsi="Tahoma" w:cs="Tahoma"/>
          <w:sz w:val="20"/>
          <w:szCs w:val="20"/>
        </w:rPr>
      </w:pPr>
    </w:p>
    <w:p w:rsidR="002865A9" w:rsidRPr="008B30E8" w:rsidRDefault="007E708D" w:rsidP="002E53BF">
      <w:pPr>
        <w:pStyle w:val="ListParagraph"/>
        <w:numPr>
          <w:ilvl w:val="0"/>
          <w:numId w:val="1"/>
        </w:numPr>
        <w:rPr>
          <w:rFonts w:ascii="Tahoma" w:hAnsi="Tahoma" w:cs="Tahoma"/>
          <w:sz w:val="20"/>
          <w:szCs w:val="20"/>
        </w:rPr>
      </w:pPr>
      <w:r>
        <w:rPr>
          <w:rFonts w:ascii="Tahoma" w:hAnsi="Tahoma" w:cs="Tahoma"/>
          <w:b/>
          <w:sz w:val="20"/>
          <w:szCs w:val="20"/>
        </w:rPr>
        <w:t xml:space="preserve">Update on Preparation  of </w:t>
      </w:r>
      <w:r w:rsidR="008375B5">
        <w:rPr>
          <w:rFonts w:ascii="Tahoma" w:hAnsi="Tahoma" w:cs="Tahoma"/>
          <w:b/>
          <w:sz w:val="20"/>
          <w:szCs w:val="20"/>
        </w:rPr>
        <w:t>L</w:t>
      </w:r>
      <w:r w:rsidR="002865A9" w:rsidRPr="008B30E8">
        <w:rPr>
          <w:rFonts w:ascii="Tahoma" w:hAnsi="Tahoma" w:cs="Tahoma"/>
          <w:b/>
          <w:sz w:val="20"/>
          <w:szCs w:val="20"/>
        </w:rPr>
        <w:t xml:space="preserve">ocal </w:t>
      </w:r>
      <w:r>
        <w:rPr>
          <w:rFonts w:ascii="Tahoma" w:hAnsi="Tahoma" w:cs="Tahoma"/>
          <w:b/>
          <w:sz w:val="20"/>
          <w:szCs w:val="20"/>
        </w:rPr>
        <w:t>Economic and Community Plan</w:t>
      </w:r>
      <w:r w:rsidR="002865A9" w:rsidRPr="008B30E8">
        <w:rPr>
          <w:rFonts w:ascii="Tahoma" w:hAnsi="Tahoma" w:cs="Tahoma"/>
          <w:sz w:val="20"/>
          <w:szCs w:val="20"/>
        </w:rPr>
        <w:t xml:space="preserve"> </w:t>
      </w:r>
    </w:p>
    <w:p w:rsidR="00907323" w:rsidRDefault="007E708D" w:rsidP="00907323">
      <w:pPr>
        <w:pStyle w:val="ListParagraph"/>
        <w:ind w:left="360"/>
        <w:rPr>
          <w:rFonts w:ascii="Tahoma" w:hAnsi="Tahoma" w:cs="Tahoma"/>
          <w:sz w:val="20"/>
          <w:szCs w:val="20"/>
        </w:rPr>
      </w:pPr>
      <w:r>
        <w:rPr>
          <w:rFonts w:ascii="Tahoma" w:hAnsi="Tahoma" w:cs="Tahoma"/>
          <w:sz w:val="20"/>
          <w:szCs w:val="20"/>
        </w:rPr>
        <w:t xml:space="preserve">Denis Kelly, </w:t>
      </w:r>
      <w:r w:rsidR="00910C5B">
        <w:rPr>
          <w:rFonts w:ascii="Tahoma" w:hAnsi="Tahoma" w:cs="Tahoma"/>
          <w:sz w:val="20"/>
          <w:szCs w:val="20"/>
        </w:rPr>
        <w:t>Central Planning Unit,</w:t>
      </w:r>
      <w:r>
        <w:rPr>
          <w:rFonts w:ascii="Tahoma" w:hAnsi="Tahoma" w:cs="Tahoma"/>
          <w:sz w:val="20"/>
          <w:szCs w:val="20"/>
        </w:rPr>
        <w:t xml:space="preserve"> Donegal County Council gave an overview of the process to date.  Denis asked the LCDC members to spread the word </w:t>
      </w:r>
      <w:r w:rsidR="00AA4EB3">
        <w:rPr>
          <w:rFonts w:ascii="Tahoma" w:hAnsi="Tahoma" w:cs="Tahoma"/>
          <w:sz w:val="20"/>
          <w:szCs w:val="20"/>
        </w:rPr>
        <w:t xml:space="preserve">that </w:t>
      </w:r>
      <w:r>
        <w:rPr>
          <w:rFonts w:ascii="Tahoma" w:hAnsi="Tahoma" w:cs="Tahoma"/>
          <w:sz w:val="20"/>
          <w:szCs w:val="20"/>
        </w:rPr>
        <w:t xml:space="preserve">the </w:t>
      </w:r>
      <w:r w:rsidR="00AA4EB3">
        <w:rPr>
          <w:rFonts w:ascii="Tahoma" w:hAnsi="Tahoma" w:cs="Tahoma"/>
          <w:sz w:val="20"/>
          <w:szCs w:val="20"/>
        </w:rPr>
        <w:t xml:space="preserve">Community Plan is open for submissions and try </w:t>
      </w:r>
      <w:r w:rsidR="002E13BA">
        <w:rPr>
          <w:rFonts w:ascii="Tahoma" w:hAnsi="Tahoma" w:cs="Tahoma"/>
          <w:sz w:val="20"/>
          <w:szCs w:val="20"/>
        </w:rPr>
        <w:t>encouraging</w:t>
      </w:r>
      <w:r w:rsidR="00AA4EB3">
        <w:rPr>
          <w:rFonts w:ascii="Tahoma" w:hAnsi="Tahoma" w:cs="Tahoma"/>
          <w:sz w:val="20"/>
          <w:szCs w:val="20"/>
        </w:rPr>
        <w:t xml:space="preserve"> people to get their networks to contribute to the Plan. Micheál Ó hÉana</w:t>
      </w:r>
      <w:r w:rsidR="008F40F8">
        <w:rPr>
          <w:rFonts w:ascii="Tahoma" w:hAnsi="Tahoma" w:cs="Tahoma"/>
          <w:sz w:val="20"/>
          <w:szCs w:val="20"/>
        </w:rPr>
        <w:t>i</w:t>
      </w:r>
      <w:r w:rsidR="00AA4EB3">
        <w:rPr>
          <w:rFonts w:ascii="Tahoma" w:hAnsi="Tahoma" w:cs="Tahoma"/>
          <w:sz w:val="20"/>
          <w:szCs w:val="20"/>
        </w:rPr>
        <w:t xml:space="preserve">gh </w:t>
      </w:r>
      <w:r w:rsidR="00907323">
        <w:rPr>
          <w:rFonts w:ascii="Tahoma" w:hAnsi="Tahoma" w:cs="Tahoma"/>
          <w:sz w:val="20"/>
          <w:szCs w:val="20"/>
        </w:rPr>
        <w:t xml:space="preserve">spoke about the time scale being very much time bound and how we needed to go to Public Consultation to move the process forward.  </w:t>
      </w:r>
    </w:p>
    <w:p w:rsidR="00907323" w:rsidRDefault="00907323" w:rsidP="00907323">
      <w:pPr>
        <w:pStyle w:val="ListParagraph"/>
        <w:ind w:left="0"/>
        <w:rPr>
          <w:rFonts w:ascii="Tahoma" w:hAnsi="Tahoma" w:cs="Tahoma"/>
          <w:b/>
          <w:sz w:val="20"/>
          <w:szCs w:val="20"/>
        </w:rPr>
      </w:pPr>
    </w:p>
    <w:p w:rsidR="002865A9" w:rsidRPr="00907323" w:rsidRDefault="00907323" w:rsidP="00907323">
      <w:pPr>
        <w:pStyle w:val="ListParagraph"/>
        <w:numPr>
          <w:ilvl w:val="0"/>
          <w:numId w:val="1"/>
        </w:numPr>
        <w:rPr>
          <w:rFonts w:ascii="Tahoma" w:hAnsi="Tahoma" w:cs="Tahoma"/>
          <w:sz w:val="20"/>
          <w:szCs w:val="20"/>
        </w:rPr>
      </w:pPr>
      <w:r>
        <w:rPr>
          <w:rFonts w:ascii="Tahoma" w:hAnsi="Tahoma" w:cs="Tahoma"/>
          <w:b/>
          <w:sz w:val="20"/>
          <w:szCs w:val="20"/>
        </w:rPr>
        <w:t>Update on SICAP Programme</w:t>
      </w:r>
    </w:p>
    <w:p w:rsidR="00907323" w:rsidRDefault="00907323" w:rsidP="00907323">
      <w:pPr>
        <w:pStyle w:val="ListParagraph"/>
        <w:ind w:left="360"/>
        <w:rPr>
          <w:rFonts w:ascii="Tahoma" w:hAnsi="Tahoma" w:cs="Tahoma"/>
          <w:sz w:val="20"/>
          <w:szCs w:val="20"/>
        </w:rPr>
      </w:pPr>
      <w:r w:rsidRPr="008B30E8">
        <w:rPr>
          <w:rFonts w:ascii="Tahoma" w:hAnsi="Tahoma" w:cs="Tahoma"/>
          <w:sz w:val="20"/>
          <w:szCs w:val="20"/>
        </w:rPr>
        <w:t>Charles Sweeney, Administrative Officer, Donegal County Council</w:t>
      </w:r>
      <w:r>
        <w:rPr>
          <w:rFonts w:ascii="Tahoma" w:hAnsi="Tahoma" w:cs="Tahoma"/>
          <w:sz w:val="20"/>
          <w:szCs w:val="20"/>
        </w:rPr>
        <w:t xml:space="preserve"> gave an update on SICAP process and spoke about the funding to come on stream in early 2015 replacing the LECDP.</w:t>
      </w:r>
    </w:p>
    <w:p w:rsidR="00907323" w:rsidRDefault="00907323" w:rsidP="00907323">
      <w:pPr>
        <w:pStyle w:val="ListParagraph"/>
        <w:ind w:left="360"/>
        <w:rPr>
          <w:rFonts w:ascii="Tahoma" w:hAnsi="Tahoma" w:cs="Tahoma"/>
          <w:sz w:val="20"/>
          <w:szCs w:val="20"/>
        </w:rPr>
      </w:pPr>
      <w:r>
        <w:rPr>
          <w:rFonts w:ascii="Tahoma" w:hAnsi="Tahoma" w:cs="Tahoma"/>
          <w:sz w:val="20"/>
          <w:szCs w:val="20"/>
        </w:rPr>
        <w:t xml:space="preserve">Seamus Neely, Chairperson said the </w:t>
      </w:r>
      <w:r w:rsidR="002E13BA">
        <w:rPr>
          <w:rFonts w:ascii="Tahoma" w:hAnsi="Tahoma" w:cs="Tahoma"/>
          <w:sz w:val="20"/>
          <w:szCs w:val="20"/>
        </w:rPr>
        <w:t xml:space="preserve">subcommittee </w:t>
      </w:r>
      <w:r>
        <w:rPr>
          <w:rFonts w:ascii="Tahoma" w:hAnsi="Tahoma" w:cs="Tahoma"/>
          <w:sz w:val="20"/>
          <w:szCs w:val="20"/>
        </w:rPr>
        <w:t>for assess</w:t>
      </w:r>
      <w:r w:rsidR="002E13BA">
        <w:rPr>
          <w:rFonts w:ascii="Tahoma" w:hAnsi="Tahoma" w:cs="Tahoma"/>
          <w:sz w:val="20"/>
          <w:szCs w:val="20"/>
        </w:rPr>
        <w:t>ing</w:t>
      </w:r>
      <w:r>
        <w:rPr>
          <w:rFonts w:ascii="Tahoma" w:hAnsi="Tahoma" w:cs="Tahoma"/>
          <w:sz w:val="20"/>
          <w:szCs w:val="20"/>
        </w:rPr>
        <w:t xml:space="preserve"> the tenders will be </w:t>
      </w:r>
      <w:r w:rsidR="002E13BA">
        <w:rPr>
          <w:rFonts w:ascii="Tahoma" w:hAnsi="Tahoma" w:cs="Tahoma"/>
          <w:sz w:val="20"/>
          <w:szCs w:val="20"/>
        </w:rPr>
        <w:t>selected based on the guidelines set down by Pobal.</w:t>
      </w:r>
    </w:p>
    <w:p w:rsidR="00EE2C41" w:rsidRDefault="002E13BA" w:rsidP="00692B05">
      <w:pPr>
        <w:pStyle w:val="ListParagraph"/>
        <w:ind w:left="360"/>
        <w:rPr>
          <w:rFonts w:ascii="Tahoma" w:hAnsi="Tahoma" w:cs="Tahoma"/>
          <w:sz w:val="20"/>
          <w:szCs w:val="20"/>
        </w:rPr>
      </w:pPr>
      <w:r>
        <w:rPr>
          <w:rFonts w:ascii="Tahoma" w:hAnsi="Tahoma" w:cs="Tahoma"/>
          <w:sz w:val="20"/>
          <w:szCs w:val="20"/>
        </w:rPr>
        <w:lastRenderedPageBreak/>
        <w:t>Micheál Ó hÉana</w:t>
      </w:r>
      <w:r w:rsidR="008F40F8">
        <w:rPr>
          <w:rFonts w:ascii="Tahoma" w:hAnsi="Tahoma" w:cs="Tahoma"/>
          <w:sz w:val="20"/>
          <w:szCs w:val="20"/>
        </w:rPr>
        <w:t>i</w:t>
      </w:r>
      <w:r>
        <w:rPr>
          <w:rFonts w:ascii="Tahoma" w:hAnsi="Tahoma" w:cs="Tahoma"/>
          <w:sz w:val="20"/>
          <w:szCs w:val="20"/>
        </w:rPr>
        <w:t>gh told the meeting that we submitted three Lots (Inishowen, Gealtacht and rest of Donegal) to the department on deadline of 1</w:t>
      </w:r>
      <w:r w:rsidRPr="002E13BA">
        <w:rPr>
          <w:rFonts w:ascii="Tahoma" w:hAnsi="Tahoma" w:cs="Tahoma"/>
          <w:sz w:val="20"/>
          <w:szCs w:val="20"/>
          <w:vertAlign w:val="superscript"/>
        </w:rPr>
        <w:t>st</w:t>
      </w:r>
      <w:r>
        <w:rPr>
          <w:rFonts w:ascii="Tahoma" w:hAnsi="Tahoma" w:cs="Tahoma"/>
          <w:sz w:val="20"/>
          <w:szCs w:val="20"/>
        </w:rPr>
        <w:t xml:space="preserve"> August however a complicating factor arose yesterday when Pobal ca</w:t>
      </w:r>
      <w:r w:rsidR="00910C5B">
        <w:rPr>
          <w:rFonts w:ascii="Tahoma" w:hAnsi="Tahoma" w:cs="Tahoma"/>
          <w:sz w:val="20"/>
          <w:szCs w:val="20"/>
        </w:rPr>
        <w:t xml:space="preserve">me back saying we can not have an </w:t>
      </w:r>
      <w:r>
        <w:rPr>
          <w:rFonts w:ascii="Tahoma" w:hAnsi="Tahoma" w:cs="Tahoma"/>
          <w:sz w:val="20"/>
          <w:szCs w:val="20"/>
        </w:rPr>
        <w:t>ED in two Lots</w:t>
      </w:r>
      <w:r w:rsidR="0024499F">
        <w:rPr>
          <w:rFonts w:ascii="Tahoma" w:hAnsi="Tahoma" w:cs="Tahoma"/>
          <w:sz w:val="20"/>
          <w:szCs w:val="20"/>
        </w:rPr>
        <w:t xml:space="preserve">, </w:t>
      </w:r>
      <w:r>
        <w:rPr>
          <w:rFonts w:ascii="Tahoma" w:hAnsi="Tahoma" w:cs="Tahoma"/>
          <w:sz w:val="20"/>
          <w:szCs w:val="20"/>
        </w:rPr>
        <w:t>and this is the case with some of the Gealtacht.</w:t>
      </w:r>
      <w:r w:rsidR="0024499F">
        <w:rPr>
          <w:rFonts w:ascii="Tahoma" w:hAnsi="Tahoma" w:cs="Tahoma"/>
          <w:sz w:val="20"/>
          <w:szCs w:val="20"/>
        </w:rPr>
        <w:t xml:space="preserve">  Th</w:t>
      </w:r>
      <w:r w:rsidR="00910C5B">
        <w:rPr>
          <w:rFonts w:ascii="Tahoma" w:hAnsi="Tahoma" w:cs="Tahoma"/>
          <w:sz w:val="20"/>
          <w:szCs w:val="20"/>
        </w:rPr>
        <w:t xml:space="preserve">e </w:t>
      </w:r>
      <w:r w:rsidR="0024499F">
        <w:rPr>
          <w:rFonts w:ascii="Tahoma" w:hAnsi="Tahoma" w:cs="Tahoma"/>
          <w:sz w:val="20"/>
          <w:szCs w:val="20"/>
        </w:rPr>
        <w:t xml:space="preserve">ED has to be </w:t>
      </w:r>
      <w:r w:rsidR="00EA2FCF">
        <w:rPr>
          <w:rFonts w:ascii="Tahoma" w:hAnsi="Tahoma" w:cs="Tahoma"/>
          <w:sz w:val="20"/>
          <w:szCs w:val="20"/>
        </w:rPr>
        <w:t>i</w:t>
      </w:r>
      <w:r w:rsidR="0024499F">
        <w:rPr>
          <w:rFonts w:ascii="Tahoma" w:hAnsi="Tahoma" w:cs="Tahoma"/>
          <w:sz w:val="20"/>
          <w:szCs w:val="20"/>
        </w:rPr>
        <w:t xml:space="preserve">n one </w:t>
      </w:r>
      <w:smartTag w:uri="urn:schemas-microsoft-com:office:smarttags" w:element="place">
        <w:r w:rsidR="0024499F">
          <w:rPr>
            <w:rFonts w:ascii="Tahoma" w:hAnsi="Tahoma" w:cs="Tahoma"/>
            <w:sz w:val="20"/>
            <w:szCs w:val="20"/>
          </w:rPr>
          <w:t>Lot</w:t>
        </w:r>
      </w:smartTag>
      <w:r w:rsidR="0024499F">
        <w:rPr>
          <w:rFonts w:ascii="Tahoma" w:hAnsi="Tahoma" w:cs="Tahoma"/>
          <w:sz w:val="20"/>
          <w:szCs w:val="20"/>
        </w:rPr>
        <w:t xml:space="preserve"> or another</w:t>
      </w:r>
      <w:r w:rsidR="00EA2FCF">
        <w:rPr>
          <w:rFonts w:ascii="Tahoma" w:hAnsi="Tahoma" w:cs="Tahoma"/>
          <w:sz w:val="20"/>
          <w:szCs w:val="20"/>
        </w:rPr>
        <w:t>,</w:t>
      </w:r>
      <w:r>
        <w:rPr>
          <w:rFonts w:ascii="Tahoma" w:hAnsi="Tahoma" w:cs="Tahoma"/>
          <w:sz w:val="20"/>
          <w:szCs w:val="20"/>
        </w:rPr>
        <w:t xml:space="preserve"> </w:t>
      </w:r>
      <w:r w:rsidR="0024499F">
        <w:rPr>
          <w:rFonts w:ascii="Tahoma" w:hAnsi="Tahoma" w:cs="Tahoma"/>
          <w:sz w:val="20"/>
          <w:szCs w:val="20"/>
        </w:rPr>
        <w:t>t</w:t>
      </w:r>
      <w:r>
        <w:rPr>
          <w:rFonts w:ascii="Tahoma" w:hAnsi="Tahoma" w:cs="Tahoma"/>
          <w:sz w:val="20"/>
          <w:szCs w:val="20"/>
        </w:rPr>
        <w:t>his did not arise before and we thought it was recognised</w:t>
      </w:r>
      <w:r w:rsidR="0024499F">
        <w:rPr>
          <w:rFonts w:ascii="Tahoma" w:hAnsi="Tahoma" w:cs="Tahoma"/>
          <w:sz w:val="20"/>
          <w:szCs w:val="20"/>
        </w:rPr>
        <w:t xml:space="preserve"> as a region.  We are going to look at how small areas may fit into the Gealtacht. </w:t>
      </w:r>
    </w:p>
    <w:p w:rsidR="0024499F" w:rsidRDefault="0024499F" w:rsidP="00EE2C41">
      <w:pPr>
        <w:pStyle w:val="ListParagraph"/>
        <w:ind w:left="426"/>
        <w:rPr>
          <w:rFonts w:ascii="Tahoma" w:hAnsi="Tahoma" w:cs="Tahoma"/>
          <w:sz w:val="20"/>
          <w:szCs w:val="20"/>
        </w:rPr>
      </w:pPr>
    </w:p>
    <w:p w:rsidR="00907323" w:rsidRDefault="0024499F" w:rsidP="00EE2C41">
      <w:pPr>
        <w:pStyle w:val="ListParagraph"/>
        <w:ind w:left="426"/>
        <w:rPr>
          <w:rFonts w:ascii="Tahoma" w:hAnsi="Tahoma" w:cs="Tahoma"/>
          <w:sz w:val="20"/>
          <w:szCs w:val="20"/>
        </w:rPr>
      </w:pPr>
      <w:r>
        <w:rPr>
          <w:rFonts w:ascii="Tahoma" w:hAnsi="Tahoma" w:cs="Tahoma"/>
          <w:sz w:val="20"/>
          <w:szCs w:val="20"/>
        </w:rPr>
        <w:t>Cllr Marie Therese Gallagh</w:t>
      </w:r>
      <w:r w:rsidR="00910C5B">
        <w:rPr>
          <w:rFonts w:ascii="Tahoma" w:hAnsi="Tahoma" w:cs="Tahoma"/>
          <w:sz w:val="20"/>
          <w:szCs w:val="20"/>
        </w:rPr>
        <w:t>er asked that we add into the G</w:t>
      </w:r>
      <w:r>
        <w:rPr>
          <w:rFonts w:ascii="Tahoma" w:hAnsi="Tahoma" w:cs="Tahoma"/>
          <w:sz w:val="20"/>
          <w:szCs w:val="20"/>
        </w:rPr>
        <w:t>a</w:t>
      </w:r>
      <w:r w:rsidR="00910C5B">
        <w:rPr>
          <w:rFonts w:ascii="Tahoma" w:hAnsi="Tahoma" w:cs="Tahoma"/>
          <w:sz w:val="20"/>
          <w:szCs w:val="20"/>
        </w:rPr>
        <w:t>e</w:t>
      </w:r>
      <w:r>
        <w:rPr>
          <w:rFonts w:ascii="Tahoma" w:hAnsi="Tahoma" w:cs="Tahoma"/>
          <w:sz w:val="20"/>
          <w:szCs w:val="20"/>
        </w:rPr>
        <w:t>ltacht rather than take out.</w:t>
      </w:r>
    </w:p>
    <w:p w:rsidR="0024499F" w:rsidRDefault="0024499F" w:rsidP="00EE2C41">
      <w:pPr>
        <w:pStyle w:val="ListParagraph"/>
        <w:ind w:left="426"/>
        <w:rPr>
          <w:rFonts w:ascii="Tahoma" w:hAnsi="Tahoma" w:cs="Tahoma"/>
          <w:sz w:val="20"/>
          <w:szCs w:val="20"/>
        </w:rPr>
      </w:pPr>
    </w:p>
    <w:p w:rsidR="0024499F" w:rsidRDefault="0024499F" w:rsidP="00EE2C41">
      <w:pPr>
        <w:pStyle w:val="ListParagraph"/>
        <w:ind w:left="426"/>
        <w:rPr>
          <w:rFonts w:ascii="Tahoma" w:hAnsi="Tahoma" w:cs="Tahoma"/>
          <w:sz w:val="20"/>
          <w:szCs w:val="20"/>
        </w:rPr>
      </w:pPr>
      <w:r>
        <w:rPr>
          <w:rFonts w:ascii="Tahoma" w:hAnsi="Tahoma" w:cs="Tahoma"/>
          <w:sz w:val="20"/>
          <w:szCs w:val="20"/>
        </w:rPr>
        <w:t xml:space="preserve">Seamus Neely said we would be pushing every stop to make it work and not looking at alternatives now. </w:t>
      </w:r>
    </w:p>
    <w:p w:rsidR="0024499F" w:rsidRDefault="0024499F" w:rsidP="00EE2C41">
      <w:pPr>
        <w:pStyle w:val="ListParagraph"/>
        <w:ind w:left="426"/>
        <w:rPr>
          <w:rFonts w:ascii="Tahoma" w:hAnsi="Tahoma" w:cs="Tahoma"/>
          <w:sz w:val="20"/>
          <w:szCs w:val="20"/>
        </w:rPr>
      </w:pPr>
    </w:p>
    <w:p w:rsidR="0024499F" w:rsidRDefault="0024499F" w:rsidP="00EE2C41">
      <w:pPr>
        <w:pStyle w:val="ListParagraph"/>
        <w:ind w:left="426"/>
        <w:rPr>
          <w:rFonts w:ascii="Tahoma" w:hAnsi="Tahoma" w:cs="Tahoma"/>
          <w:sz w:val="20"/>
          <w:szCs w:val="20"/>
        </w:rPr>
      </w:pPr>
      <w:r>
        <w:rPr>
          <w:rFonts w:ascii="Tahoma" w:hAnsi="Tahoma" w:cs="Tahoma"/>
          <w:sz w:val="20"/>
          <w:szCs w:val="20"/>
        </w:rPr>
        <w:t>Paula Leonard</w:t>
      </w:r>
      <w:r w:rsidRPr="0024499F">
        <w:rPr>
          <w:rFonts w:ascii="Tahoma" w:hAnsi="Tahoma" w:cs="Tahoma"/>
          <w:sz w:val="20"/>
          <w:szCs w:val="20"/>
        </w:rPr>
        <w:t xml:space="preserve"> aske</w:t>
      </w:r>
      <w:r>
        <w:rPr>
          <w:rFonts w:ascii="Tahoma" w:hAnsi="Tahoma" w:cs="Tahoma"/>
          <w:sz w:val="20"/>
          <w:szCs w:val="20"/>
        </w:rPr>
        <w:t xml:space="preserve">d </w:t>
      </w:r>
      <w:r w:rsidR="00910C5B">
        <w:rPr>
          <w:rFonts w:ascii="Tahoma" w:hAnsi="Tahoma" w:cs="Tahoma"/>
          <w:sz w:val="20"/>
          <w:szCs w:val="20"/>
        </w:rPr>
        <w:t>if</w:t>
      </w:r>
      <w:r>
        <w:rPr>
          <w:rFonts w:ascii="Tahoma" w:hAnsi="Tahoma" w:cs="Tahoma"/>
          <w:sz w:val="20"/>
          <w:szCs w:val="20"/>
        </w:rPr>
        <w:t xml:space="preserve"> we know if some of the</w:t>
      </w:r>
      <w:r w:rsidR="005F2EA3">
        <w:rPr>
          <w:rFonts w:ascii="Tahoma" w:hAnsi="Tahoma" w:cs="Tahoma"/>
          <w:sz w:val="20"/>
          <w:szCs w:val="20"/>
        </w:rPr>
        <w:t xml:space="preserve"> other Counties are submitting s</w:t>
      </w:r>
      <w:r>
        <w:rPr>
          <w:rFonts w:ascii="Tahoma" w:hAnsi="Tahoma" w:cs="Tahoma"/>
          <w:sz w:val="20"/>
          <w:szCs w:val="20"/>
        </w:rPr>
        <w:t>ectoral</w:t>
      </w:r>
      <w:r w:rsidR="005F2EA3">
        <w:rPr>
          <w:rFonts w:ascii="Tahoma" w:hAnsi="Tahoma" w:cs="Tahoma"/>
          <w:sz w:val="20"/>
          <w:szCs w:val="20"/>
        </w:rPr>
        <w:t xml:space="preserve"> Lots</w:t>
      </w:r>
      <w:r>
        <w:rPr>
          <w:rFonts w:ascii="Tahoma" w:hAnsi="Tahoma" w:cs="Tahoma"/>
          <w:sz w:val="20"/>
          <w:szCs w:val="20"/>
        </w:rPr>
        <w:t xml:space="preserve"> </w:t>
      </w:r>
      <w:r w:rsidR="005F2EA3">
        <w:rPr>
          <w:rFonts w:ascii="Tahoma" w:hAnsi="Tahoma" w:cs="Tahoma"/>
          <w:sz w:val="20"/>
          <w:szCs w:val="20"/>
        </w:rPr>
        <w:t>such as Travellers or Womens.</w:t>
      </w:r>
    </w:p>
    <w:p w:rsidR="005F2EA3" w:rsidRDefault="005F2EA3" w:rsidP="00EE2C41">
      <w:pPr>
        <w:pStyle w:val="ListParagraph"/>
        <w:ind w:left="426"/>
        <w:rPr>
          <w:rFonts w:ascii="Tahoma" w:hAnsi="Tahoma" w:cs="Tahoma"/>
          <w:sz w:val="20"/>
          <w:szCs w:val="20"/>
        </w:rPr>
      </w:pPr>
    </w:p>
    <w:p w:rsidR="008F40F8" w:rsidRDefault="005F2EA3" w:rsidP="008F40F8">
      <w:pPr>
        <w:pStyle w:val="ListParagraph"/>
        <w:ind w:left="426"/>
        <w:rPr>
          <w:rFonts w:ascii="Tahoma" w:hAnsi="Tahoma" w:cs="Tahoma"/>
          <w:sz w:val="20"/>
          <w:szCs w:val="20"/>
        </w:rPr>
      </w:pPr>
      <w:r>
        <w:rPr>
          <w:rFonts w:ascii="Tahoma" w:hAnsi="Tahoma" w:cs="Tahoma"/>
          <w:sz w:val="20"/>
          <w:szCs w:val="20"/>
        </w:rPr>
        <w:t>Micheál Ó hÉana</w:t>
      </w:r>
      <w:r w:rsidR="008F40F8">
        <w:rPr>
          <w:rFonts w:ascii="Tahoma" w:hAnsi="Tahoma" w:cs="Tahoma"/>
          <w:sz w:val="20"/>
          <w:szCs w:val="20"/>
        </w:rPr>
        <w:t>i</w:t>
      </w:r>
      <w:r>
        <w:rPr>
          <w:rFonts w:ascii="Tahoma" w:hAnsi="Tahoma" w:cs="Tahoma"/>
          <w:sz w:val="20"/>
          <w:szCs w:val="20"/>
        </w:rPr>
        <w:t xml:space="preserve">gh we have sent the letter to department and we will be dealing with those groups here if not </w:t>
      </w:r>
      <w:r w:rsidR="008F40F8">
        <w:rPr>
          <w:rFonts w:ascii="Tahoma" w:hAnsi="Tahoma" w:cs="Tahoma"/>
          <w:sz w:val="20"/>
          <w:szCs w:val="20"/>
        </w:rPr>
        <w:t>nationally</w:t>
      </w:r>
      <w:r>
        <w:rPr>
          <w:rFonts w:ascii="Tahoma" w:hAnsi="Tahoma" w:cs="Tahoma"/>
          <w:sz w:val="20"/>
          <w:szCs w:val="20"/>
        </w:rPr>
        <w:t xml:space="preserve">. </w:t>
      </w:r>
      <w:r w:rsidR="008F40F8">
        <w:rPr>
          <w:rFonts w:ascii="Tahoma" w:hAnsi="Tahoma" w:cs="Tahoma"/>
          <w:sz w:val="20"/>
          <w:szCs w:val="20"/>
        </w:rPr>
        <w:t xml:space="preserve">Pobal are only advisor and Donegal County Council will be dealing with the department directly. </w:t>
      </w:r>
    </w:p>
    <w:p w:rsidR="005F2EA3" w:rsidRDefault="005F2EA3" w:rsidP="00EE2C41">
      <w:pPr>
        <w:pStyle w:val="ListParagraph"/>
        <w:ind w:left="426"/>
        <w:rPr>
          <w:rFonts w:ascii="Tahoma" w:hAnsi="Tahoma" w:cs="Tahoma"/>
          <w:sz w:val="20"/>
          <w:szCs w:val="20"/>
        </w:rPr>
      </w:pPr>
    </w:p>
    <w:p w:rsidR="005F2EA3" w:rsidRDefault="005F2EA3" w:rsidP="00EE2C41">
      <w:pPr>
        <w:pStyle w:val="ListParagraph"/>
        <w:ind w:left="426"/>
        <w:rPr>
          <w:rFonts w:ascii="Tahoma" w:hAnsi="Tahoma" w:cs="Tahoma"/>
          <w:sz w:val="20"/>
          <w:szCs w:val="20"/>
        </w:rPr>
      </w:pPr>
      <w:r>
        <w:rPr>
          <w:rFonts w:ascii="Tahoma" w:hAnsi="Tahoma" w:cs="Tahoma"/>
          <w:sz w:val="20"/>
          <w:szCs w:val="20"/>
        </w:rPr>
        <w:t>Seamus Neely said The Council is responsible but delivery is through the Committee, important role</w:t>
      </w:r>
      <w:r w:rsidR="008F40F8">
        <w:rPr>
          <w:rFonts w:ascii="Tahoma" w:hAnsi="Tahoma" w:cs="Tahoma"/>
          <w:sz w:val="20"/>
          <w:szCs w:val="20"/>
        </w:rPr>
        <w:t>s</w:t>
      </w:r>
      <w:r>
        <w:rPr>
          <w:rFonts w:ascii="Tahoma" w:hAnsi="Tahoma" w:cs="Tahoma"/>
          <w:sz w:val="20"/>
          <w:szCs w:val="20"/>
        </w:rPr>
        <w:t xml:space="preserve"> by the members </w:t>
      </w:r>
      <w:r w:rsidR="008F40F8">
        <w:rPr>
          <w:rFonts w:ascii="Tahoma" w:hAnsi="Tahoma" w:cs="Tahoma"/>
          <w:sz w:val="20"/>
          <w:szCs w:val="20"/>
        </w:rPr>
        <w:t>of this committee.  Using the corporate structure of Donegal County Council and empowering the members of LCDC with decisions. We are developing as we go and we took the decision in July for three Lots we are staying with this and will convene another meeting if we need to go alternative.</w:t>
      </w:r>
    </w:p>
    <w:p w:rsidR="008F40F8" w:rsidRDefault="008F40F8" w:rsidP="00EE2C41">
      <w:pPr>
        <w:pStyle w:val="ListParagraph"/>
        <w:ind w:left="426"/>
        <w:rPr>
          <w:rFonts w:ascii="Tahoma" w:hAnsi="Tahoma" w:cs="Tahoma"/>
          <w:sz w:val="20"/>
          <w:szCs w:val="20"/>
        </w:rPr>
      </w:pPr>
    </w:p>
    <w:p w:rsidR="008F40F8" w:rsidRDefault="008F40F8" w:rsidP="00EE2C41">
      <w:pPr>
        <w:pStyle w:val="ListParagraph"/>
        <w:ind w:left="426"/>
        <w:rPr>
          <w:rFonts w:ascii="Tahoma" w:hAnsi="Tahoma" w:cs="Tahoma"/>
          <w:sz w:val="20"/>
          <w:szCs w:val="20"/>
        </w:rPr>
      </w:pPr>
      <w:r>
        <w:rPr>
          <w:rFonts w:ascii="Tahoma" w:hAnsi="Tahoma" w:cs="Tahoma"/>
          <w:sz w:val="20"/>
          <w:szCs w:val="20"/>
        </w:rPr>
        <w:t xml:space="preserve">Micheal Mac Giolla Easbuig added that the preferred option would be a </w:t>
      </w:r>
      <w:smartTag w:uri="urn:schemas-microsoft-com:office:smarttags" w:element="place">
        <w:r>
          <w:rPr>
            <w:rFonts w:ascii="Tahoma" w:hAnsi="Tahoma" w:cs="Tahoma"/>
            <w:sz w:val="20"/>
            <w:szCs w:val="20"/>
          </w:rPr>
          <w:t>Lot</w:t>
        </w:r>
      </w:smartTag>
      <w:r>
        <w:rPr>
          <w:rFonts w:ascii="Tahoma" w:hAnsi="Tahoma" w:cs="Tahoma"/>
          <w:sz w:val="20"/>
          <w:szCs w:val="20"/>
        </w:rPr>
        <w:t xml:space="preserve"> for Gealtacht. </w:t>
      </w:r>
    </w:p>
    <w:p w:rsidR="008F40F8" w:rsidRDefault="008F40F8" w:rsidP="00EE2C41">
      <w:pPr>
        <w:pStyle w:val="ListParagraph"/>
        <w:ind w:left="426"/>
        <w:rPr>
          <w:rFonts w:ascii="Tahoma" w:hAnsi="Tahoma" w:cs="Tahoma"/>
          <w:sz w:val="20"/>
          <w:szCs w:val="20"/>
        </w:rPr>
      </w:pPr>
    </w:p>
    <w:p w:rsidR="008F40F8" w:rsidRPr="008F40F8" w:rsidRDefault="008F40F8" w:rsidP="008F40F8">
      <w:pPr>
        <w:pStyle w:val="ListParagraph"/>
        <w:numPr>
          <w:ilvl w:val="0"/>
          <w:numId w:val="1"/>
        </w:numPr>
        <w:rPr>
          <w:rFonts w:ascii="Tahoma" w:hAnsi="Tahoma" w:cs="Tahoma"/>
          <w:sz w:val="20"/>
          <w:szCs w:val="20"/>
        </w:rPr>
      </w:pPr>
      <w:r>
        <w:rPr>
          <w:rFonts w:ascii="Tahoma" w:hAnsi="Tahoma" w:cs="Tahoma"/>
          <w:b/>
          <w:sz w:val="20"/>
          <w:szCs w:val="20"/>
        </w:rPr>
        <w:t>AOB</w:t>
      </w:r>
    </w:p>
    <w:p w:rsidR="008F40F8" w:rsidRPr="008F40F8" w:rsidRDefault="008F40F8" w:rsidP="008F40F8">
      <w:pPr>
        <w:pStyle w:val="ListParagraph"/>
        <w:ind w:left="360"/>
        <w:rPr>
          <w:rFonts w:ascii="Tahoma" w:hAnsi="Tahoma" w:cs="Tahoma"/>
          <w:sz w:val="20"/>
          <w:szCs w:val="20"/>
        </w:rPr>
      </w:pPr>
    </w:p>
    <w:p w:rsidR="008F40F8" w:rsidRPr="00910C5B" w:rsidRDefault="008F40F8" w:rsidP="00351C95">
      <w:pPr>
        <w:pStyle w:val="ListParagraph"/>
        <w:numPr>
          <w:ilvl w:val="0"/>
          <w:numId w:val="14"/>
        </w:numPr>
        <w:ind w:left="284"/>
        <w:rPr>
          <w:rFonts w:ascii="Tahoma" w:hAnsi="Tahoma" w:cs="Tahoma"/>
          <w:b/>
          <w:sz w:val="20"/>
          <w:szCs w:val="20"/>
        </w:rPr>
      </w:pPr>
      <w:r w:rsidRPr="00910C5B">
        <w:rPr>
          <w:rFonts w:ascii="Tahoma" w:hAnsi="Tahoma" w:cs="Tahoma"/>
          <w:b/>
          <w:sz w:val="20"/>
          <w:szCs w:val="20"/>
        </w:rPr>
        <w:t>PPN</w:t>
      </w:r>
    </w:p>
    <w:p w:rsidR="008F40F8" w:rsidRDefault="008F40F8" w:rsidP="008F40F8">
      <w:pPr>
        <w:pStyle w:val="ListParagraph"/>
        <w:ind w:left="360"/>
        <w:rPr>
          <w:rFonts w:ascii="Tahoma" w:hAnsi="Tahoma" w:cs="Tahoma"/>
          <w:sz w:val="20"/>
          <w:szCs w:val="20"/>
        </w:rPr>
      </w:pPr>
      <w:r w:rsidRPr="008B30E8">
        <w:rPr>
          <w:rFonts w:ascii="Tahoma" w:hAnsi="Tahoma" w:cs="Tahoma"/>
          <w:sz w:val="20"/>
          <w:szCs w:val="20"/>
        </w:rPr>
        <w:t>Charles Sweeney, Administrative Officer, Donegal County Council</w:t>
      </w:r>
      <w:r>
        <w:rPr>
          <w:rFonts w:ascii="Tahoma" w:hAnsi="Tahoma" w:cs="Tahoma"/>
          <w:sz w:val="20"/>
          <w:szCs w:val="20"/>
        </w:rPr>
        <w:t xml:space="preserve"> gave an update on the PPN registration.  The registration deadline has been extended to Friday and there are currently 250 groups registered. </w:t>
      </w:r>
    </w:p>
    <w:p w:rsidR="008F40F8" w:rsidRPr="00351C95" w:rsidRDefault="008F40F8" w:rsidP="00351C95">
      <w:pPr>
        <w:pStyle w:val="ListParagraph"/>
        <w:ind w:left="360"/>
        <w:rPr>
          <w:rFonts w:ascii="Tahoma" w:hAnsi="Tahoma" w:cs="Tahoma"/>
          <w:sz w:val="20"/>
          <w:szCs w:val="20"/>
        </w:rPr>
      </w:pPr>
      <w:r>
        <w:rPr>
          <w:rFonts w:ascii="Tahoma" w:hAnsi="Tahoma" w:cs="Tahoma"/>
          <w:sz w:val="20"/>
          <w:szCs w:val="20"/>
        </w:rPr>
        <w:t>Ethna Diver queri</w:t>
      </w:r>
      <w:r w:rsidR="00351C95">
        <w:rPr>
          <w:rFonts w:ascii="Tahoma" w:hAnsi="Tahoma" w:cs="Tahoma"/>
          <w:sz w:val="20"/>
          <w:szCs w:val="20"/>
        </w:rPr>
        <w:t xml:space="preserve">ed regarding County wide groups.  Charles Sweeney informed the meeting that a question was </w:t>
      </w:r>
      <w:r w:rsidR="00351C95" w:rsidRPr="00351C95">
        <w:rPr>
          <w:rFonts w:ascii="Tahoma" w:hAnsi="Tahoma" w:cs="Tahoma"/>
          <w:sz w:val="20"/>
          <w:szCs w:val="20"/>
        </w:rPr>
        <w:t xml:space="preserve">added to ask groups are they </w:t>
      </w:r>
      <w:smartTag w:uri="urn:schemas-microsoft-com:office:smarttags" w:element="place">
        <w:smartTag w:uri="urn:schemas-microsoft-com:office:smarttags" w:element="PlaceType">
          <w:r w:rsidR="00351C95" w:rsidRPr="00351C95">
            <w:rPr>
              <w:rFonts w:ascii="Tahoma" w:hAnsi="Tahoma" w:cs="Tahoma"/>
              <w:sz w:val="20"/>
              <w:szCs w:val="20"/>
            </w:rPr>
            <w:t>County</w:t>
          </w:r>
        </w:smartTag>
        <w:r w:rsidR="00351C95" w:rsidRPr="00351C95">
          <w:rPr>
            <w:rFonts w:ascii="Tahoma" w:hAnsi="Tahoma" w:cs="Tahoma"/>
            <w:sz w:val="20"/>
            <w:szCs w:val="20"/>
          </w:rPr>
          <w:t xml:space="preserve"> </w:t>
        </w:r>
        <w:smartTag w:uri="urn:schemas-microsoft-com:office:smarttags" w:element="PlaceName">
          <w:r w:rsidR="00351C95" w:rsidRPr="00351C95">
            <w:rPr>
              <w:rFonts w:ascii="Tahoma" w:hAnsi="Tahoma" w:cs="Tahoma"/>
              <w:sz w:val="20"/>
              <w:szCs w:val="20"/>
            </w:rPr>
            <w:t>Wide</w:t>
          </w:r>
        </w:smartTag>
      </w:smartTag>
      <w:r w:rsidR="00351C95" w:rsidRPr="00351C95">
        <w:rPr>
          <w:rFonts w:ascii="Tahoma" w:hAnsi="Tahoma" w:cs="Tahoma"/>
          <w:sz w:val="20"/>
          <w:szCs w:val="20"/>
        </w:rPr>
        <w:t>.</w:t>
      </w:r>
    </w:p>
    <w:p w:rsidR="008F40F8" w:rsidRPr="00351C95" w:rsidRDefault="008F40F8" w:rsidP="00EE2C41">
      <w:pPr>
        <w:pStyle w:val="ListParagraph"/>
        <w:ind w:left="426"/>
        <w:rPr>
          <w:rFonts w:ascii="Tahoma" w:hAnsi="Tahoma" w:cs="Tahoma"/>
          <w:sz w:val="20"/>
          <w:szCs w:val="20"/>
        </w:rPr>
      </w:pPr>
    </w:p>
    <w:p w:rsidR="008F40F8" w:rsidRPr="00351C95" w:rsidRDefault="00351C95" w:rsidP="00351C95">
      <w:pPr>
        <w:pStyle w:val="ListParagraph"/>
        <w:numPr>
          <w:ilvl w:val="0"/>
          <w:numId w:val="14"/>
        </w:numPr>
        <w:ind w:left="284"/>
        <w:rPr>
          <w:rFonts w:ascii="Tahoma" w:hAnsi="Tahoma" w:cs="Tahoma"/>
          <w:sz w:val="20"/>
          <w:szCs w:val="20"/>
        </w:rPr>
      </w:pPr>
      <w:r w:rsidRPr="00351C95">
        <w:rPr>
          <w:rFonts w:ascii="Tahoma" w:hAnsi="Tahoma" w:cs="Tahoma"/>
          <w:sz w:val="20"/>
          <w:szCs w:val="20"/>
        </w:rPr>
        <w:t>It was agreed that a list of dates would be agreed at the next meeting.</w:t>
      </w:r>
    </w:p>
    <w:p w:rsidR="00351C95" w:rsidRDefault="00351C95" w:rsidP="00351C95">
      <w:pPr>
        <w:pStyle w:val="ListParagraph"/>
        <w:rPr>
          <w:rFonts w:ascii="Tahoma" w:hAnsi="Tahoma" w:cs="Tahoma"/>
          <w:b/>
          <w:sz w:val="20"/>
          <w:szCs w:val="20"/>
        </w:rPr>
      </w:pPr>
    </w:p>
    <w:p w:rsidR="00EE2C41" w:rsidRPr="008B30E8" w:rsidRDefault="00EE2C41" w:rsidP="00EE2C41">
      <w:pPr>
        <w:pStyle w:val="ListParagraph"/>
        <w:ind w:left="426"/>
        <w:rPr>
          <w:rFonts w:ascii="Tahoma" w:hAnsi="Tahoma" w:cs="Tahoma"/>
          <w:sz w:val="20"/>
          <w:szCs w:val="20"/>
        </w:rPr>
      </w:pPr>
      <w:r w:rsidRPr="00EE2C41">
        <w:rPr>
          <w:rFonts w:ascii="Tahoma" w:hAnsi="Tahoma" w:cs="Tahoma"/>
          <w:b/>
          <w:sz w:val="20"/>
          <w:szCs w:val="20"/>
        </w:rPr>
        <w:t>DONM</w:t>
      </w:r>
      <w:r>
        <w:rPr>
          <w:rFonts w:ascii="Tahoma" w:hAnsi="Tahoma" w:cs="Tahoma"/>
          <w:sz w:val="20"/>
          <w:szCs w:val="20"/>
        </w:rPr>
        <w:t xml:space="preserve">: </w:t>
      </w:r>
      <w:r w:rsidR="00351C95">
        <w:rPr>
          <w:rFonts w:ascii="Tahoma" w:hAnsi="Tahoma" w:cs="Tahoma"/>
          <w:sz w:val="20"/>
          <w:szCs w:val="20"/>
        </w:rPr>
        <w:t>1</w:t>
      </w:r>
      <w:r w:rsidR="00351C95" w:rsidRPr="00351C95">
        <w:rPr>
          <w:rFonts w:ascii="Tahoma" w:hAnsi="Tahoma" w:cs="Tahoma"/>
          <w:sz w:val="20"/>
          <w:szCs w:val="20"/>
          <w:vertAlign w:val="superscript"/>
        </w:rPr>
        <w:t>st</w:t>
      </w:r>
      <w:r w:rsidR="00351C95">
        <w:rPr>
          <w:rFonts w:ascii="Tahoma" w:hAnsi="Tahoma" w:cs="Tahoma"/>
          <w:sz w:val="20"/>
          <w:szCs w:val="20"/>
        </w:rPr>
        <w:t xml:space="preserve"> October</w:t>
      </w:r>
      <w:r>
        <w:rPr>
          <w:rFonts w:ascii="Tahoma" w:hAnsi="Tahoma" w:cs="Tahoma"/>
          <w:sz w:val="20"/>
          <w:szCs w:val="20"/>
        </w:rPr>
        <w:t xml:space="preserve"> 2014 10 O’clock in the Chamber, Lifford. </w:t>
      </w:r>
    </w:p>
    <w:sectPr w:rsidR="00EE2C41" w:rsidRPr="008B30E8" w:rsidSect="00B37331">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18" w:rsidRDefault="00986718" w:rsidP="00EE2C41">
      <w:r>
        <w:separator/>
      </w:r>
    </w:p>
  </w:endnote>
  <w:endnote w:type="continuationSeparator" w:id="0">
    <w:p w:rsidR="00986718" w:rsidRDefault="00986718" w:rsidP="00EE2C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18" w:rsidRDefault="00986718" w:rsidP="00EE2C41">
      <w:r>
        <w:separator/>
      </w:r>
    </w:p>
  </w:footnote>
  <w:footnote w:type="continuationSeparator" w:id="0">
    <w:p w:rsidR="00986718" w:rsidRDefault="00986718" w:rsidP="00EE2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7CC9"/>
    <w:multiLevelType w:val="hybridMultilevel"/>
    <w:tmpl w:val="E1EA648A"/>
    <w:lvl w:ilvl="0" w:tplc="18090005">
      <w:start w:val="1"/>
      <w:numFmt w:val="bullet"/>
      <w:lvlText w:val=""/>
      <w:lvlJc w:val="left"/>
      <w:pPr>
        <w:ind w:left="786" w:hanging="360"/>
      </w:pPr>
      <w:rPr>
        <w:rFonts w:ascii="Wingdings" w:hAnsi="Wingding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nsid w:val="08100C30"/>
    <w:multiLevelType w:val="hybridMultilevel"/>
    <w:tmpl w:val="24841D0E"/>
    <w:lvl w:ilvl="0" w:tplc="AA6224AC">
      <w:start w:val="5"/>
      <w:numFmt w:val="bullet"/>
      <w:lvlText w:val="-"/>
      <w:lvlJc w:val="left"/>
      <w:pPr>
        <w:ind w:left="786" w:hanging="360"/>
      </w:pPr>
      <w:rPr>
        <w:rFonts w:ascii="Tahoma" w:eastAsia="Calibri" w:hAnsi="Tahoma" w:cs="Tahoma"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
    <w:nsid w:val="0D7903B5"/>
    <w:multiLevelType w:val="hybridMultilevel"/>
    <w:tmpl w:val="D9CADCBE"/>
    <w:lvl w:ilvl="0" w:tplc="D51ADBDC">
      <w:start w:val="4"/>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8B2ED3"/>
    <w:multiLevelType w:val="hybridMultilevel"/>
    <w:tmpl w:val="2FD67756"/>
    <w:lvl w:ilvl="0" w:tplc="AA6224AC">
      <w:start w:val="5"/>
      <w:numFmt w:val="bullet"/>
      <w:lvlText w:val="-"/>
      <w:lvlJc w:val="left"/>
      <w:pPr>
        <w:ind w:left="1212" w:hanging="360"/>
      </w:pPr>
      <w:rPr>
        <w:rFonts w:ascii="Tahoma" w:eastAsia="Calibri" w:hAnsi="Tahoma" w:cs="Tahoma"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nsid w:val="2A0248DB"/>
    <w:multiLevelType w:val="hybridMultilevel"/>
    <w:tmpl w:val="A0B00EC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nsid w:val="2D2F1278"/>
    <w:multiLevelType w:val="hybridMultilevel"/>
    <w:tmpl w:val="490492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311C45DE"/>
    <w:multiLevelType w:val="hybridMultilevel"/>
    <w:tmpl w:val="5762A9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5814ECA"/>
    <w:multiLevelType w:val="hybridMultilevel"/>
    <w:tmpl w:val="E2DA552C"/>
    <w:lvl w:ilvl="0" w:tplc="18090005">
      <w:start w:val="1"/>
      <w:numFmt w:val="bullet"/>
      <w:lvlText w:val=""/>
      <w:lvlJc w:val="left"/>
      <w:pPr>
        <w:ind w:left="786" w:hanging="360"/>
      </w:pPr>
      <w:rPr>
        <w:rFonts w:ascii="Wingdings" w:hAnsi="Wingding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nsid w:val="3FB83322"/>
    <w:multiLevelType w:val="hybridMultilevel"/>
    <w:tmpl w:val="A1860B84"/>
    <w:lvl w:ilvl="0" w:tplc="18090005">
      <w:start w:val="1"/>
      <w:numFmt w:val="bullet"/>
      <w:lvlText w:val=""/>
      <w:lvlJc w:val="left"/>
      <w:pPr>
        <w:ind w:left="1212"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nsid w:val="472F0F20"/>
    <w:multiLevelType w:val="hybridMultilevel"/>
    <w:tmpl w:val="F59CF668"/>
    <w:lvl w:ilvl="0" w:tplc="BF243992">
      <w:start w:val="1"/>
      <w:numFmt w:val="decimal"/>
      <w:lvlText w:val="%1."/>
      <w:lvlJc w:val="left"/>
      <w:pPr>
        <w:ind w:left="360" w:hanging="360"/>
      </w:pPr>
      <w:rPr>
        <w:rFonts w:hint="default"/>
        <w:b w:val="0"/>
      </w:r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10">
    <w:nsid w:val="4A7A5C42"/>
    <w:multiLevelType w:val="hybridMultilevel"/>
    <w:tmpl w:val="475AA0E6"/>
    <w:lvl w:ilvl="0" w:tplc="0388DA6A">
      <w:start w:val="6"/>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CA8593C"/>
    <w:multiLevelType w:val="hybridMultilevel"/>
    <w:tmpl w:val="47E20E3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6B92148B"/>
    <w:multiLevelType w:val="hybridMultilevel"/>
    <w:tmpl w:val="BAF4CEB0"/>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3">
    <w:nsid w:val="712E4D92"/>
    <w:multiLevelType w:val="hybridMultilevel"/>
    <w:tmpl w:val="5E2648AC"/>
    <w:lvl w:ilvl="0" w:tplc="B8F2D5F0">
      <w:start w:val="5"/>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
  </w:num>
  <w:num w:numId="5">
    <w:abstractNumId w:val="3"/>
  </w:num>
  <w:num w:numId="6">
    <w:abstractNumId w:val="8"/>
  </w:num>
  <w:num w:numId="7">
    <w:abstractNumId w:val="0"/>
  </w:num>
  <w:num w:numId="8">
    <w:abstractNumId w:val="7"/>
  </w:num>
  <w:num w:numId="9">
    <w:abstractNumId w:val="10"/>
  </w:num>
  <w:num w:numId="10">
    <w:abstractNumId w:val="13"/>
  </w:num>
  <w:num w:numId="11">
    <w:abstractNumId w:val="2"/>
  </w:num>
  <w:num w:numId="12">
    <w:abstractNumId w:val="4"/>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2865A9"/>
    <w:rsid w:val="0003468F"/>
    <w:rsid w:val="00050806"/>
    <w:rsid w:val="000564AF"/>
    <w:rsid w:val="000A7E9D"/>
    <w:rsid w:val="000C2EF3"/>
    <w:rsid w:val="000F213C"/>
    <w:rsid w:val="001057E9"/>
    <w:rsid w:val="0024499F"/>
    <w:rsid w:val="002620BE"/>
    <w:rsid w:val="002865A9"/>
    <w:rsid w:val="002C45C9"/>
    <w:rsid w:val="002C4C1B"/>
    <w:rsid w:val="002E13BA"/>
    <w:rsid w:val="002E53BF"/>
    <w:rsid w:val="00300292"/>
    <w:rsid w:val="00351C95"/>
    <w:rsid w:val="003577AE"/>
    <w:rsid w:val="00366844"/>
    <w:rsid w:val="003804CD"/>
    <w:rsid w:val="00381025"/>
    <w:rsid w:val="004D2196"/>
    <w:rsid w:val="00570FD8"/>
    <w:rsid w:val="0057554F"/>
    <w:rsid w:val="0058438A"/>
    <w:rsid w:val="005E30F8"/>
    <w:rsid w:val="005F2EA3"/>
    <w:rsid w:val="006224E8"/>
    <w:rsid w:val="0065102E"/>
    <w:rsid w:val="00661147"/>
    <w:rsid w:val="00692B05"/>
    <w:rsid w:val="006B4257"/>
    <w:rsid w:val="006C49C5"/>
    <w:rsid w:val="006E0F55"/>
    <w:rsid w:val="006F5846"/>
    <w:rsid w:val="007738BA"/>
    <w:rsid w:val="007D0687"/>
    <w:rsid w:val="007E708D"/>
    <w:rsid w:val="007F2C34"/>
    <w:rsid w:val="007F6C11"/>
    <w:rsid w:val="008375B5"/>
    <w:rsid w:val="008B30E8"/>
    <w:rsid w:val="008F40F8"/>
    <w:rsid w:val="0090301F"/>
    <w:rsid w:val="00907323"/>
    <w:rsid w:val="00910C5B"/>
    <w:rsid w:val="009744FB"/>
    <w:rsid w:val="00985397"/>
    <w:rsid w:val="00986718"/>
    <w:rsid w:val="00A56023"/>
    <w:rsid w:val="00A93DE0"/>
    <w:rsid w:val="00A951E2"/>
    <w:rsid w:val="00AA4EB3"/>
    <w:rsid w:val="00AA50C9"/>
    <w:rsid w:val="00AD728A"/>
    <w:rsid w:val="00B03092"/>
    <w:rsid w:val="00B078C0"/>
    <w:rsid w:val="00B32266"/>
    <w:rsid w:val="00B37331"/>
    <w:rsid w:val="00B90669"/>
    <w:rsid w:val="00BC08FB"/>
    <w:rsid w:val="00BC72A8"/>
    <w:rsid w:val="00BE72B0"/>
    <w:rsid w:val="00C31162"/>
    <w:rsid w:val="00C37D09"/>
    <w:rsid w:val="00C506BF"/>
    <w:rsid w:val="00C57B1B"/>
    <w:rsid w:val="00C62019"/>
    <w:rsid w:val="00C72740"/>
    <w:rsid w:val="00C92F0D"/>
    <w:rsid w:val="00C951FB"/>
    <w:rsid w:val="00CD021F"/>
    <w:rsid w:val="00CF3292"/>
    <w:rsid w:val="00D92C3B"/>
    <w:rsid w:val="00DF0433"/>
    <w:rsid w:val="00E032FC"/>
    <w:rsid w:val="00E673C1"/>
    <w:rsid w:val="00E7731A"/>
    <w:rsid w:val="00EA0ECF"/>
    <w:rsid w:val="00EA2FCF"/>
    <w:rsid w:val="00EE2C41"/>
    <w:rsid w:val="00F3676C"/>
    <w:rsid w:val="00F530B3"/>
    <w:rsid w:val="00FC26D9"/>
    <w:rsid w:val="00FD47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A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A9"/>
    <w:pPr>
      <w:ind w:left="720"/>
    </w:pPr>
  </w:style>
  <w:style w:type="paragraph" w:styleId="BalloonText">
    <w:name w:val="Balloon Text"/>
    <w:basedOn w:val="Normal"/>
    <w:link w:val="BalloonTextChar"/>
    <w:uiPriority w:val="99"/>
    <w:semiHidden/>
    <w:unhideWhenUsed/>
    <w:rsid w:val="002865A9"/>
    <w:rPr>
      <w:rFonts w:ascii="Tahoma" w:hAnsi="Tahoma" w:cs="Tahoma"/>
      <w:sz w:val="16"/>
      <w:szCs w:val="16"/>
    </w:rPr>
  </w:style>
  <w:style w:type="character" w:customStyle="1" w:styleId="BalloonTextChar">
    <w:name w:val="Balloon Text Char"/>
    <w:basedOn w:val="DefaultParagraphFont"/>
    <w:link w:val="BalloonText"/>
    <w:uiPriority w:val="99"/>
    <w:semiHidden/>
    <w:rsid w:val="002865A9"/>
    <w:rPr>
      <w:rFonts w:ascii="Tahoma" w:hAnsi="Tahoma" w:cs="Tahoma"/>
      <w:sz w:val="16"/>
      <w:szCs w:val="16"/>
      <w:lang w:eastAsia="en-IE"/>
    </w:rPr>
  </w:style>
  <w:style w:type="paragraph" w:styleId="Header">
    <w:name w:val="header"/>
    <w:basedOn w:val="Normal"/>
    <w:link w:val="HeaderChar"/>
    <w:uiPriority w:val="99"/>
    <w:semiHidden/>
    <w:unhideWhenUsed/>
    <w:rsid w:val="00EE2C41"/>
    <w:pPr>
      <w:tabs>
        <w:tab w:val="center" w:pos="4513"/>
        <w:tab w:val="right" w:pos="9026"/>
      </w:tabs>
    </w:pPr>
  </w:style>
  <w:style w:type="character" w:customStyle="1" w:styleId="HeaderChar">
    <w:name w:val="Header Char"/>
    <w:basedOn w:val="DefaultParagraphFont"/>
    <w:link w:val="Header"/>
    <w:uiPriority w:val="99"/>
    <w:semiHidden/>
    <w:rsid w:val="00EE2C41"/>
    <w:rPr>
      <w:sz w:val="22"/>
      <w:szCs w:val="22"/>
    </w:rPr>
  </w:style>
  <w:style w:type="paragraph" w:styleId="Footer">
    <w:name w:val="footer"/>
    <w:basedOn w:val="Normal"/>
    <w:link w:val="FooterChar"/>
    <w:uiPriority w:val="99"/>
    <w:semiHidden/>
    <w:unhideWhenUsed/>
    <w:rsid w:val="00EE2C41"/>
    <w:pPr>
      <w:tabs>
        <w:tab w:val="center" w:pos="4513"/>
        <w:tab w:val="right" w:pos="9026"/>
      </w:tabs>
    </w:pPr>
  </w:style>
  <w:style w:type="character" w:customStyle="1" w:styleId="FooterChar">
    <w:name w:val="Footer Char"/>
    <w:basedOn w:val="DefaultParagraphFont"/>
    <w:link w:val="Footer"/>
    <w:uiPriority w:val="99"/>
    <w:semiHidden/>
    <w:rsid w:val="00EE2C41"/>
    <w:rPr>
      <w:sz w:val="22"/>
      <w:szCs w:val="22"/>
    </w:rPr>
  </w:style>
  <w:style w:type="character" w:styleId="Hyperlink">
    <w:name w:val="Hyperlink"/>
    <w:basedOn w:val="DefaultParagraphFont"/>
    <w:uiPriority w:val="99"/>
    <w:unhideWhenUsed/>
    <w:rsid w:val="00C31162"/>
    <w:rPr>
      <w:color w:val="0000FF"/>
      <w:u w:val="single"/>
    </w:rPr>
  </w:style>
</w:styles>
</file>

<file path=word/webSettings.xml><?xml version="1.0" encoding="utf-8"?>
<w:webSettings xmlns:r="http://schemas.openxmlformats.org/officeDocument/2006/relationships" xmlns:w="http://schemas.openxmlformats.org/wordprocessingml/2006/main">
  <w:divs>
    <w:div w:id="213853305">
      <w:bodyDiv w:val="1"/>
      <w:marLeft w:val="0"/>
      <w:marRight w:val="0"/>
      <w:marTop w:val="0"/>
      <w:marBottom w:val="0"/>
      <w:divBdr>
        <w:top w:val="none" w:sz="0" w:space="0" w:color="auto"/>
        <w:left w:val="none" w:sz="0" w:space="0" w:color="auto"/>
        <w:bottom w:val="none" w:sz="0" w:space="0" w:color="auto"/>
        <w:right w:val="none" w:sz="0" w:space="0" w:color="auto"/>
      </w:divBdr>
    </w:div>
    <w:div w:id="710571935">
      <w:bodyDiv w:val="1"/>
      <w:marLeft w:val="0"/>
      <w:marRight w:val="0"/>
      <w:marTop w:val="0"/>
      <w:marBottom w:val="0"/>
      <w:divBdr>
        <w:top w:val="none" w:sz="0" w:space="0" w:color="auto"/>
        <w:left w:val="none" w:sz="0" w:space="0" w:color="auto"/>
        <w:bottom w:val="none" w:sz="0" w:space="0" w:color="auto"/>
        <w:right w:val="none" w:sz="0" w:space="0" w:color="auto"/>
      </w:divBdr>
    </w:div>
    <w:div w:id="15470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l10278</dc:creator>
  <cp:lastModifiedBy>dmcgroarty</cp:lastModifiedBy>
  <cp:revision>2</cp:revision>
  <cp:lastPrinted>2015-02-12T14:11:00Z</cp:lastPrinted>
  <dcterms:created xsi:type="dcterms:W3CDTF">2015-12-01T10:31:00Z</dcterms:created>
  <dcterms:modified xsi:type="dcterms:W3CDTF">2015-12-01T10:31:00Z</dcterms:modified>
</cp:coreProperties>
</file>